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FF5" w:rsidRPr="00981D1C" w:rsidRDefault="00C80FF5" w:rsidP="009E3BD4">
      <w:pPr>
        <w:ind w:right="-6"/>
        <w:rPr>
          <w:rFonts w:ascii="Arial" w:hAnsi="Arial" w:cs="Arial"/>
          <w:b/>
          <w:sz w:val="32"/>
          <w:szCs w:val="32"/>
          <w:lang w:val="en-GB"/>
        </w:rPr>
      </w:pPr>
    </w:p>
    <w:p w:rsidR="00F62F3E" w:rsidRPr="00981D1C" w:rsidRDefault="000A2471" w:rsidP="009E3BD4">
      <w:pPr>
        <w:ind w:right="-6"/>
        <w:rPr>
          <w:rFonts w:ascii="Arial" w:hAnsi="Arial" w:cs="Arial"/>
          <w:b/>
          <w:sz w:val="32"/>
          <w:szCs w:val="32"/>
          <w:lang w:val="en-GB"/>
        </w:rPr>
      </w:pPr>
      <w:r w:rsidRPr="00981D1C">
        <w:rPr>
          <w:rFonts w:ascii="Arial" w:hAnsi="Arial" w:cs="Arial"/>
          <w:b/>
          <w:sz w:val="32"/>
          <w:szCs w:val="32"/>
          <w:lang w:val="en-GB"/>
        </w:rPr>
        <w:t xml:space="preserve">animago </w:t>
      </w:r>
      <w:r w:rsidR="00D157EE" w:rsidRPr="00981D1C">
        <w:rPr>
          <w:rFonts w:ascii="Arial" w:hAnsi="Arial" w:cs="Arial"/>
          <w:b/>
          <w:sz w:val="32"/>
          <w:szCs w:val="32"/>
          <w:lang w:val="en-GB"/>
        </w:rPr>
        <w:t xml:space="preserve">AWARD &amp; </w:t>
      </w:r>
      <w:r w:rsidR="001029E7" w:rsidRPr="00981D1C">
        <w:rPr>
          <w:rFonts w:ascii="Arial" w:hAnsi="Arial" w:cs="Arial"/>
          <w:b/>
          <w:sz w:val="32"/>
          <w:szCs w:val="32"/>
          <w:lang w:val="en-GB"/>
        </w:rPr>
        <w:t xml:space="preserve">CONFERENCE </w:t>
      </w:r>
      <w:r w:rsidR="0003705F" w:rsidRPr="00981D1C">
        <w:rPr>
          <w:rFonts w:ascii="Arial" w:hAnsi="Arial" w:cs="Arial"/>
          <w:b/>
          <w:sz w:val="32"/>
          <w:szCs w:val="32"/>
          <w:lang w:val="en-GB"/>
        </w:rPr>
        <w:t>on</w:t>
      </w:r>
      <w:r w:rsidR="00AE4775" w:rsidRPr="00981D1C">
        <w:rPr>
          <w:rFonts w:ascii="Arial" w:hAnsi="Arial" w:cs="Arial"/>
          <w:b/>
          <w:sz w:val="32"/>
          <w:szCs w:val="32"/>
          <w:lang w:val="en-GB"/>
        </w:rPr>
        <w:t xml:space="preserve"> 7-8 September </w:t>
      </w:r>
      <w:r w:rsidR="00BF3598" w:rsidRPr="00981D1C">
        <w:rPr>
          <w:rFonts w:ascii="Arial" w:hAnsi="Arial" w:cs="Arial"/>
          <w:b/>
          <w:sz w:val="32"/>
          <w:szCs w:val="32"/>
          <w:lang w:val="en-GB"/>
        </w:rPr>
        <w:t xml:space="preserve">2017 </w:t>
      </w:r>
    </w:p>
    <w:p w:rsidR="00AE4775" w:rsidRPr="00981D1C" w:rsidRDefault="00AE4775" w:rsidP="00AE4775">
      <w:pPr>
        <w:numPr>
          <w:ilvl w:val="0"/>
          <w:numId w:val="10"/>
        </w:numPr>
        <w:ind w:right="-6"/>
        <w:rPr>
          <w:rFonts w:ascii="Arial" w:hAnsi="Arial" w:cs="Arial"/>
          <w:b/>
          <w:lang w:val="en-GB"/>
        </w:rPr>
      </w:pPr>
      <w:r w:rsidRPr="00981D1C">
        <w:rPr>
          <w:rFonts w:ascii="Arial" w:hAnsi="Arial" w:cs="Arial"/>
          <w:b/>
          <w:lang w:val="en-GB"/>
        </w:rPr>
        <w:t xml:space="preserve">33 </w:t>
      </w:r>
      <w:r w:rsidR="00C60520" w:rsidRPr="00981D1C">
        <w:rPr>
          <w:rFonts w:ascii="Arial" w:hAnsi="Arial" w:cs="Arial"/>
          <w:b/>
          <w:lang w:val="en-GB"/>
        </w:rPr>
        <w:t xml:space="preserve">projects from all over the world nominated for </w:t>
      </w:r>
      <w:r w:rsidRPr="00981D1C">
        <w:rPr>
          <w:rFonts w:ascii="Arial" w:hAnsi="Arial" w:cs="Arial"/>
          <w:b/>
          <w:lang w:val="en-GB"/>
        </w:rPr>
        <w:t>animago AWARD</w:t>
      </w:r>
      <w:r w:rsidR="00BF3598" w:rsidRPr="00981D1C">
        <w:rPr>
          <w:rFonts w:ascii="Arial" w:hAnsi="Arial" w:cs="Arial"/>
          <w:b/>
          <w:lang w:val="en-GB"/>
        </w:rPr>
        <w:t>S</w:t>
      </w:r>
      <w:r w:rsidRPr="00981D1C">
        <w:rPr>
          <w:rFonts w:ascii="Arial" w:hAnsi="Arial" w:cs="Arial"/>
          <w:b/>
          <w:lang w:val="en-GB"/>
        </w:rPr>
        <w:t xml:space="preserve"> in el</w:t>
      </w:r>
      <w:r w:rsidR="00C60520" w:rsidRPr="00981D1C">
        <w:rPr>
          <w:rFonts w:ascii="Arial" w:hAnsi="Arial" w:cs="Arial"/>
          <w:b/>
          <w:lang w:val="en-GB"/>
        </w:rPr>
        <w:t>even categories</w:t>
      </w:r>
    </w:p>
    <w:p w:rsidR="00AE4775" w:rsidRPr="00981D1C" w:rsidRDefault="00AE4775" w:rsidP="00AE4775">
      <w:pPr>
        <w:numPr>
          <w:ilvl w:val="0"/>
          <w:numId w:val="10"/>
        </w:numPr>
        <w:ind w:right="-6"/>
        <w:rPr>
          <w:rFonts w:ascii="Arial" w:hAnsi="Arial" w:cs="Arial"/>
          <w:b/>
          <w:lang w:val="en-GB"/>
        </w:rPr>
      </w:pPr>
      <w:r w:rsidRPr="00981D1C">
        <w:rPr>
          <w:rFonts w:ascii="Arial" w:hAnsi="Arial" w:cs="Arial"/>
          <w:b/>
          <w:lang w:val="en-GB"/>
        </w:rPr>
        <w:t>International VFX</w:t>
      </w:r>
      <w:r w:rsidR="00C60520" w:rsidRPr="00981D1C">
        <w:rPr>
          <w:rFonts w:ascii="Arial" w:hAnsi="Arial" w:cs="Arial"/>
          <w:b/>
          <w:lang w:val="en-GB"/>
        </w:rPr>
        <w:t xml:space="preserve"> experts </w:t>
      </w:r>
      <w:r w:rsidR="007E1249" w:rsidRPr="00981D1C">
        <w:rPr>
          <w:rFonts w:ascii="Arial" w:hAnsi="Arial" w:cs="Arial"/>
          <w:b/>
          <w:lang w:val="en-GB"/>
        </w:rPr>
        <w:t xml:space="preserve">set to </w:t>
      </w:r>
      <w:r w:rsidR="00C60520" w:rsidRPr="00981D1C">
        <w:rPr>
          <w:rFonts w:ascii="Arial" w:hAnsi="Arial" w:cs="Arial"/>
          <w:b/>
          <w:lang w:val="en-GB"/>
        </w:rPr>
        <w:t>meet at the</w:t>
      </w:r>
      <w:r w:rsidR="006913D3" w:rsidRPr="00981D1C">
        <w:rPr>
          <w:rFonts w:ascii="Arial" w:hAnsi="Arial" w:cs="Arial"/>
          <w:b/>
          <w:lang w:val="en-GB"/>
        </w:rPr>
        <w:t xml:space="preserve"> </w:t>
      </w:r>
      <w:r w:rsidRPr="00981D1C">
        <w:rPr>
          <w:rFonts w:ascii="Arial" w:hAnsi="Arial" w:cs="Arial"/>
          <w:b/>
          <w:lang w:val="en-GB"/>
        </w:rPr>
        <w:t xml:space="preserve">animago CONFERENCE in </w:t>
      </w:r>
      <w:r w:rsidR="007E1249" w:rsidRPr="00981D1C">
        <w:rPr>
          <w:rFonts w:ascii="Arial" w:hAnsi="Arial" w:cs="Arial"/>
          <w:b/>
          <w:lang w:val="en-GB"/>
        </w:rPr>
        <w:t>Munich</w:t>
      </w:r>
    </w:p>
    <w:p w:rsidR="00256862" w:rsidRPr="00981D1C" w:rsidRDefault="00C60520" w:rsidP="00D969DE">
      <w:pPr>
        <w:spacing w:after="0"/>
        <w:ind w:right="-6"/>
        <w:jc w:val="both"/>
        <w:rPr>
          <w:rFonts w:ascii="Arial" w:hAnsi="Arial" w:cs="Arial"/>
          <w:b/>
          <w:lang w:val="en-GB"/>
        </w:rPr>
      </w:pPr>
      <w:r w:rsidRPr="00981D1C">
        <w:rPr>
          <w:rFonts w:ascii="Arial" w:hAnsi="Arial" w:cs="Arial"/>
          <w:b/>
          <w:lang w:val="en-GB"/>
        </w:rPr>
        <w:t>Munich</w:t>
      </w:r>
      <w:r w:rsidR="00C13B8D" w:rsidRPr="00981D1C">
        <w:rPr>
          <w:rFonts w:ascii="Arial" w:hAnsi="Arial" w:cs="Arial"/>
          <w:b/>
          <w:lang w:val="en-GB"/>
        </w:rPr>
        <w:t xml:space="preserve">, </w:t>
      </w:r>
      <w:r w:rsidRPr="00981D1C">
        <w:rPr>
          <w:rFonts w:ascii="Arial" w:hAnsi="Arial" w:cs="Arial"/>
          <w:b/>
          <w:lang w:val="en-GB"/>
        </w:rPr>
        <w:t>1</w:t>
      </w:r>
      <w:r w:rsidR="00E32DEB">
        <w:rPr>
          <w:rFonts w:ascii="Arial" w:hAnsi="Arial" w:cs="Arial"/>
          <w:b/>
          <w:lang w:val="en-GB"/>
        </w:rPr>
        <w:t>1</w:t>
      </w:r>
      <w:r w:rsidR="00F8372F" w:rsidRPr="00981D1C">
        <w:rPr>
          <w:rFonts w:ascii="Arial" w:hAnsi="Arial" w:cs="Arial"/>
          <w:b/>
          <w:lang w:val="en-GB"/>
        </w:rPr>
        <w:t xml:space="preserve"> August 2017</w:t>
      </w:r>
      <w:r w:rsidR="00D969DE" w:rsidRPr="00981D1C">
        <w:rPr>
          <w:rFonts w:ascii="Arial" w:hAnsi="Arial" w:cs="Arial"/>
          <w:b/>
          <w:lang w:val="en-GB"/>
        </w:rPr>
        <w:t xml:space="preserve">: </w:t>
      </w:r>
      <w:r w:rsidR="00C80FF5" w:rsidRPr="00981D1C">
        <w:rPr>
          <w:rFonts w:ascii="Arial" w:hAnsi="Arial" w:cs="Arial"/>
          <w:b/>
          <w:lang w:val="en-GB"/>
        </w:rPr>
        <w:t>In today’s world,</w:t>
      </w:r>
      <w:r w:rsidRPr="00981D1C">
        <w:rPr>
          <w:rFonts w:ascii="Arial" w:hAnsi="Arial" w:cs="Arial"/>
          <w:b/>
          <w:lang w:val="en-GB"/>
        </w:rPr>
        <w:t xml:space="preserve"> visual effects and digital editing </w:t>
      </w:r>
      <w:r w:rsidR="007E1249" w:rsidRPr="00981D1C">
        <w:rPr>
          <w:rFonts w:ascii="Arial" w:hAnsi="Arial" w:cs="Arial"/>
          <w:b/>
          <w:lang w:val="en-GB"/>
        </w:rPr>
        <w:t>form</w:t>
      </w:r>
      <w:r w:rsidRPr="00981D1C">
        <w:rPr>
          <w:rFonts w:ascii="Arial" w:hAnsi="Arial" w:cs="Arial"/>
          <w:b/>
          <w:lang w:val="en-GB"/>
        </w:rPr>
        <w:t xml:space="preserve"> part of </w:t>
      </w:r>
      <w:r w:rsidR="007E1249" w:rsidRPr="00981D1C">
        <w:rPr>
          <w:rFonts w:ascii="Arial" w:hAnsi="Arial" w:cs="Arial"/>
          <w:b/>
          <w:lang w:val="en-GB"/>
        </w:rPr>
        <w:t xml:space="preserve">almost </w:t>
      </w:r>
      <w:r w:rsidRPr="00981D1C">
        <w:rPr>
          <w:rFonts w:ascii="Arial" w:hAnsi="Arial" w:cs="Arial"/>
          <w:b/>
          <w:lang w:val="en-GB"/>
        </w:rPr>
        <w:t>every film, advertisement, interactive production, computer game a</w:t>
      </w:r>
      <w:r w:rsidR="00C80FF5" w:rsidRPr="00981D1C">
        <w:rPr>
          <w:rFonts w:ascii="Arial" w:hAnsi="Arial" w:cs="Arial"/>
          <w:b/>
          <w:lang w:val="en-GB"/>
        </w:rPr>
        <w:t>nd virtual reality production. Indeed, the work of d</w:t>
      </w:r>
      <w:r w:rsidR="007F28FB" w:rsidRPr="00981D1C">
        <w:rPr>
          <w:rFonts w:ascii="Arial" w:hAnsi="Arial" w:cs="Arial"/>
          <w:b/>
          <w:lang w:val="en-GB"/>
        </w:rPr>
        <w:t xml:space="preserve">igital </w:t>
      </w:r>
      <w:r w:rsidRPr="00981D1C">
        <w:rPr>
          <w:rFonts w:ascii="Arial" w:hAnsi="Arial" w:cs="Arial"/>
          <w:b/>
          <w:lang w:val="en-GB"/>
        </w:rPr>
        <w:t>a</w:t>
      </w:r>
      <w:r w:rsidR="007F28FB" w:rsidRPr="00981D1C">
        <w:rPr>
          <w:rFonts w:ascii="Arial" w:hAnsi="Arial" w:cs="Arial"/>
          <w:b/>
          <w:lang w:val="en-GB"/>
        </w:rPr>
        <w:t xml:space="preserve">rtists </w:t>
      </w:r>
      <w:r w:rsidR="00C80FF5" w:rsidRPr="00981D1C">
        <w:rPr>
          <w:rFonts w:ascii="Arial" w:hAnsi="Arial" w:cs="Arial"/>
          <w:b/>
          <w:lang w:val="en-GB"/>
        </w:rPr>
        <w:t>is</w:t>
      </w:r>
      <w:r w:rsidRPr="00981D1C">
        <w:rPr>
          <w:rFonts w:ascii="Arial" w:hAnsi="Arial" w:cs="Arial"/>
          <w:b/>
          <w:lang w:val="en-GB"/>
        </w:rPr>
        <w:t xml:space="preserve"> required in a wide variety of industries </w:t>
      </w:r>
      <w:r w:rsidR="00C80FF5" w:rsidRPr="00981D1C">
        <w:rPr>
          <w:rFonts w:ascii="Arial" w:hAnsi="Arial" w:cs="Arial"/>
          <w:b/>
          <w:lang w:val="en-GB"/>
        </w:rPr>
        <w:t>over and above film, games and advertising. In fact</w:t>
      </w:r>
      <w:r w:rsidRPr="00981D1C">
        <w:rPr>
          <w:rFonts w:ascii="Arial" w:hAnsi="Arial" w:cs="Arial"/>
          <w:b/>
          <w:lang w:val="en-GB"/>
        </w:rPr>
        <w:t xml:space="preserve">, digital production </w:t>
      </w:r>
      <w:r w:rsidR="00C80FF5" w:rsidRPr="00981D1C">
        <w:rPr>
          <w:rFonts w:ascii="Arial" w:hAnsi="Arial" w:cs="Arial"/>
          <w:b/>
          <w:lang w:val="en-GB"/>
        </w:rPr>
        <w:t>continues to play</w:t>
      </w:r>
      <w:r w:rsidRPr="00981D1C">
        <w:rPr>
          <w:rFonts w:ascii="Arial" w:hAnsi="Arial" w:cs="Arial"/>
          <w:b/>
          <w:lang w:val="en-GB"/>
        </w:rPr>
        <w:t xml:space="preserve"> an increasingly key role in </w:t>
      </w:r>
      <w:r w:rsidR="00C80FF5" w:rsidRPr="00981D1C">
        <w:rPr>
          <w:rFonts w:ascii="Arial" w:hAnsi="Arial" w:cs="Arial"/>
          <w:b/>
          <w:lang w:val="en-GB"/>
        </w:rPr>
        <w:t xml:space="preserve">a number of </w:t>
      </w:r>
      <w:r w:rsidRPr="00981D1C">
        <w:rPr>
          <w:rFonts w:ascii="Arial" w:hAnsi="Arial" w:cs="Arial"/>
          <w:b/>
          <w:lang w:val="en-GB"/>
        </w:rPr>
        <w:t xml:space="preserve">other industries ranging from architecture and automobile manufacturing to medicine. </w:t>
      </w:r>
      <w:r w:rsidR="00256862" w:rsidRPr="00981D1C">
        <w:rPr>
          <w:rFonts w:ascii="Arial" w:hAnsi="Arial" w:cs="Arial"/>
          <w:b/>
          <w:lang w:val="en-GB"/>
        </w:rPr>
        <w:t xml:space="preserve"> </w:t>
      </w:r>
    </w:p>
    <w:p w:rsidR="001029E7" w:rsidRPr="00981D1C" w:rsidRDefault="001029E7" w:rsidP="00D969DE">
      <w:pPr>
        <w:spacing w:after="0"/>
        <w:ind w:right="-6"/>
        <w:jc w:val="both"/>
        <w:rPr>
          <w:rFonts w:ascii="Arial" w:hAnsi="Arial" w:cs="Arial"/>
          <w:b/>
          <w:lang w:val="en-GB"/>
        </w:rPr>
      </w:pPr>
    </w:p>
    <w:p w:rsidR="00B06832" w:rsidRPr="00981D1C" w:rsidRDefault="00C60520" w:rsidP="00D157EE">
      <w:pPr>
        <w:widowControl w:val="0"/>
        <w:autoSpaceDE w:val="0"/>
        <w:autoSpaceDN w:val="0"/>
        <w:adjustRightInd w:val="0"/>
        <w:spacing w:after="0"/>
        <w:jc w:val="both"/>
        <w:rPr>
          <w:rFonts w:ascii="Arial" w:hAnsi="Arial" w:cs="Arial"/>
          <w:lang w:val="en-GB" w:eastAsia="de-DE"/>
        </w:rPr>
      </w:pPr>
      <w:r w:rsidRPr="00981D1C">
        <w:rPr>
          <w:rFonts w:ascii="Arial" w:hAnsi="Arial" w:cs="Arial"/>
          <w:lang w:val="en-GB" w:eastAsia="de-DE"/>
        </w:rPr>
        <w:t>At the</w:t>
      </w:r>
      <w:r w:rsidR="00D157EE" w:rsidRPr="00981D1C">
        <w:rPr>
          <w:rFonts w:ascii="Arial" w:hAnsi="Arial" w:cs="Arial"/>
          <w:lang w:val="en-GB" w:eastAsia="de-DE"/>
        </w:rPr>
        <w:t xml:space="preserve"> </w:t>
      </w:r>
      <w:r w:rsidR="00D157EE" w:rsidRPr="00981D1C">
        <w:rPr>
          <w:rFonts w:ascii="Arial" w:hAnsi="Arial" w:cs="Arial"/>
          <w:b/>
          <w:bCs/>
          <w:lang w:val="en-GB" w:eastAsia="de-DE"/>
        </w:rPr>
        <w:t>animago AWARD &amp; CONFERENCE</w:t>
      </w:r>
      <w:r w:rsidR="00B06832" w:rsidRPr="00981D1C">
        <w:rPr>
          <w:rFonts w:ascii="Arial" w:hAnsi="Arial" w:cs="Arial"/>
          <w:lang w:val="en-GB" w:eastAsia="de-DE"/>
        </w:rPr>
        <w:t xml:space="preserve"> </w:t>
      </w:r>
      <w:r w:rsidRPr="00981D1C">
        <w:rPr>
          <w:rFonts w:ascii="Arial" w:hAnsi="Arial" w:cs="Arial"/>
          <w:lang w:val="en-GB" w:eastAsia="de-DE"/>
        </w:rPr>
        <w:t>on 7-8</w:t>
      </w:r>
      <w:r w:rsidR="00256862" w:rsidRPr="00981D1C">
        <w:rPr>
          <w:rFonts w:ascii="Arial" w:hAnsi="Arial" w:cs="Arial"/>
          <w:lang w:val="en-GB" w:eastAsia="de-DE"/>
        </w:rPr>
        <w:t xml:space="preserve"> September 2017</w:t>
      </w:r>
      <w:r w:rsidRPr="00981D1C">
        <w:rPr>
          <w:rFonts w:ascii="Arial" w:hAnsi="Arial" w:cs="Arial"/>
          <w:lang w:val="en-GB" w:eastAsia="de-DE"/>
        </w:rPr>
        <w:t>, VFX experts from all over the world will gather in Munich</w:t>
      </w:r>
      <w:r w:rsidR="00C80FF5" w:rsidRPr="00981D1C">
        <w:rPr>
          <w:rFonts w:ascii="Arial" w:hAnsi="Arial" w:cs="Arial"/>
          <w:lang w:val="en-GB" w:eastAsia="de-DE"/>
        </w:rPr>
        <w:t xml:space="preserve"> f</w:t>
      </w:r>
      <w:r w:rsidRPr="00981D1C">
        <w:rPr>
          <w:rFonts w:ascii="Arial" w:hAnsi="Arial" w:cs="Arial"/>
          <w:lang w:val="en-GB" w:eastAsia="de-DE"/>
        </w:rPr>
        <w:t>or two full days</w:t>
      </w:r>
      <w:r w:rsidR="00C80FF5" w:rsidRPr="00981D1C">
        <w:rPr>
          <w:rFonts w:ascii="Arial" w:hAnsi="Arial" w:cs="Arial"/>
          <w:lang w:val="en-GB" w:eastAsia="de-DE"/>
        </w:rPr>
        <w:t xml:space="preserve"> </w:t>
      </w:r>
      <w:r w:rsidRPr="00981D1C">
        <w:rPr>
          <w:rFonts w:ascii="Arial" w:hAnsi="Arial" w:cs="Arial"/>
          <w:lang w:val="en-GB" w:eastAsia="de-DE"/>
        </w:rPr>
        <w:t>focus</w:t>
      </w:r>
      <w:r w:rsidR="00C80FF5" w:rsidRPr="00981D1C">
        <w:rPr>
          <w:rFonts w:ascii="Arial" w:hAnsi="Arial" w:cs="Arial"/>
          <w:lang w:val="en-GB" w:eastAsia="de-DE"/>
        </w:rPr>
        <w:t>ing</w:t>
      </w:r>
      <w:r w:rsidRPr="00981D1C">
        <w:rPr>
          <w:rFonts w:ascii="Arial" w:hAnsi="Arial" w:cs="Arial"/>
          <w:lang w:val="en-GB" w:eastAsia="de-DE"/>
        </w:rPr>
        <w:t xml:space="preserve"> on 3D a</w:t>
      </w:r>
      <w:r w:rsidR="00D157EE" w:rsidRPr="00981D1C">
        <w:rPr>
          <w:rFonts w:ascii="Arial" w:hAnsi="Arial" w:cs="Arial"/>
          <w:lang w:val="en-GB" w:eastAsia="de-DE"/>
        </w:rPr>
        <w:t>nimation</w:t>
      </w:r>
      <w:r w:rsidRPr="00981D1C">
        <w:rPr>
          <w:rFonts w:ascii="Arial" w:hAnsi="Arial" w:cs="Arial"/>
          <w:lang w:val="en-GB" w:eastAsia="de-DE"/>
        </w:rPr>
        <w:t xml:space="preserve">, stills, visual effects </w:t>
      </w:r>
      <w:r w:rsidR="00B06832" w:rsidRPr="00981D1C">
        <w:rPr>
          <w:rFonts w:ascii="Arial" w:hAnsi="Arial" w:cs="Arial"/>
          <w:lang w:val="en-GB" w:eastAsia="de-DE"/>
        </w:rPr>
        <w:t xml:space="preserve">(VFX), </w:t>
      </w:r>
      <w:r w:rsidRPr="00981D1C">
        <w:rPr>
          <w:rFonts w:ascii="Arial" w:hAnsi="Arial" w:cs="Arial"/>
          <w:lang w:val="en-GB" w:eastAsia="de-DE"/>
        </w:rPr>
        <w:t>visualizations and d</w:t>
      </w:r>
      <w:r w:rsidR="00B06832" w:rsidRPr="00981D1C">
        <w:rPr>
          <w:rFonts w:ascii="Arial" w:hAnsi="Arial" w:cs="Arial"/>
          <w:lang w:val="en-GB" w:eastAsia="de-DE"/>
        </w:rPr>
        <w:t>esign</w:t>
      </w:r>
      <w:r w:rsidR="00D157EE" w:rsidRPr="00981D1C">
        <w:rPr>
          <w:rFonts w:ascii="Arial" w:hAnsi="Arial" w:cs="Arial"/>
          <w:lang w:val="en-GB" w:eastAsia="de-DE"/>
        </w:rPr>
        <w:t xml:space="preserve">. </w:t>
      </w:r>
      <w:r w:rsidRPr="00981D1C">
        <w:rPr>
          <w:rFonts w:ascii="Arial" w:hAnsi="Arial" w:cs="Arial"/>
          <w:lang w:val="en-GB" w:eastAsia="de-DE"/>
        </w:rPr>
        <w:t xml:space="preserve">More than </w:t>
      </w:r>
      <w:r w:rsidR="00D157EE" w:rsidRPr="00981D1C">
        <w:rPr>
          <w:rFonts w:ascii="Arial" w:hAnsi="Arial" w:cs="Arial"/>
          <w:lang w:val="en-GB" w:eastAsia="de-DE"/>
        </w:rPr>
        <w:t>1</w:t>
      </w:r>
      <w:r w:rsidRPr="00981D1C">
        <w:rPr>
          <w:rFonts w:ascii="Arial" w:hAnsi="Arial" w:cs="Arial"/>
          <w:lang w:val="en-GB" w:eastAsia="de-DE"/>
        </w:rPr>
        <w:t>,</w:t>
      </w:r>
      <w:r w:rsidR="00D157EE" w:rsidRPr="00981D1C">
        <w:rPr>
          <w:rFonts w:ascii="Arial" w:hAnsi="Arial" w:cs="Arial"/>
          <w:lang w:val="en-GB" w:eastAsia="de-DE"/>
        </w:rPr>
        <w:t>000</w:t>
      </w:r>
      <w:r w:rsidRPr="00981D1C">
        <w:rPr>
          <w:rFonts w:ascii="Arial" w:hAnsi="Arial" w:cs="Arial"/>
          <w:lang w:val="en-GB" w:eastAsia="de-DE"/>
        </w:rPr>
        <w:t xml:space="preserve"> participants are expected to attend the events in the </w:t>
      </w:r>
      <w:proofErr w:type="spellStart"/>
      <w:r w:rsidRPr="00981D1C">
        <w:rPr>
          <w:rFonts w:ascii="Arial" w:hAnsi="Arial" w:cs="Arial"/>
          <w:lang w:val="en-GB" w:eastAsia="de-DE"/>
        </w:rPr>
        <w:t>Gasteig</w:t>
      </w:r>
      <w:proofErr w:type="spellEnd"/>
      <w:r w:rsidRPr="00981D1C">
        <w:rPr>
          <w:rFonts w:ascii="Arial" w:hAnsi="Arial" w:cs="Arial"/>
          <w:lang w:val="en-GB" w:eastAsia="de-DE"/>
        </w:rPr>
        <w:t xml:space="preserve"> Cultural </w:t>
      </w:r>
      <w:proofErr w:type="spellStart"/>
      <w:r w:rsidRPr="00981D1C">
        <w:rPr>
          <w:rFonts w:ascii="Arial" w:hAnsi="Arial" w:cs="Arial"/>
          <w:lang w:val="en-GB" w:eastAsia="de-DE"/>
        </w:rPr>
        <w:t>Center</w:t>
      </w:r>
      <w:proofErr w:type="spellEnd"/>
      <w:r w:rsidRPr="00981D1C">
        <w:rPr>
          <w:rFonts w:ascii="Arial" w:hAnsi="Arial" w:cs="Arial"/>
          <w:lang w:val="en-GB" w:eastAsia="de-DE"/>
        </w:rPr>
        <w:t xml:space="preserve"> in Munich. </w:t>
      </w:r>
      <w:r w:rsidR="00B06832" w:rsidRPr="00981D1C">
        <w:rPr>
          <w:rFonts w:ascii="Arial" w:hAnsi="Arial" w:cs="Arial"/>
          <w:lang w:val="en-GB" w:eastAsia="de-DE"/>
        </w:rPr>
        <w:t xml:space="preserve"> </w:t>
      </w:r>
    </w:p>
    <w:p w:rsidR="00B06832" w:rsidRPr="00981D1C" w:rsidRDefault="00B06832" w:rsidP="00D157EE">
      <w:pPr>
        <w:widowControl w:val="0"/>
        <w:autoSpaceDE w:val="0"/>
        <w:autoSpaceDN w:val="0"/>
        <w:adjustRightInd w:val="0"/>
        <w:spacing w:after="0"/>
        <w:jc w:val="both"/>
        <w:rPr>
          <w:rFonts w:ascii="Arial" w:hAnsi="Arial" w:cs="Arial"/>
          <w:lang w:val="en-GB" w:eastAsia="de-DE"/>
        </w:rPr>
      </w:pPr>
    </w:p>
    <w:p w:rsidR="005038D2" w:rsidRPr="00981D1C" w:rsidRDefault="00842220" w:rsidP="005038D2">
      <w:pPr>
        <w:tabs>
          <w:tab w:val="left" w:pos="7020"/>
        </w:tabs>
        <w:spacing w:after="0"/>
        <w:jc w:val="both"/>
        <w:outlineLvl w:val="0"/>
        <w:rPr>
          <w:rFonts w:ascii="Arial" w:hAnsi="Arial" w:cs="Arial"/>
          <w:lang w:val="en-GB"/>
        </w:rPr>
      </w:pPr>
      <w:r w:rsidRPr="00981D1C">
        <w:rPr>
          <w:rFonts w:ascii="Arial" w:hAnsi="Arial" w:cs="Arial"/>
          <w:lang w:val="en-GB" w:eastAsia="de-DE"/>
        </w:rPr>
        <w:t xml:space="preserve">The highlight of the two days will no doubt be the presentation of the </w:t>
      </w:r>
      <w:r w:rsidR="00B06832" w:rsidRPr="00981D1C">
        <w:rPr>
          <w:rFonts w:ascii="Arial" w:hAnsi="Arial" w:cs="Arial"/>
          <w:b/>
          <w:lang w:val="en-GB" w:eastAsia="de-DE"/>
        </w:rPr>
        <w:t>animago AWARD</w:t>
      </w:r>
      <w:r w:rsidR="00C80FF5" w:rsidRPr="00981D1C">
        <w:rPr>
          <w:rFonts w:ascii="Arial" w:hAnsi="Arial" w:cs="Arial"/>
          <w:b/>
          <w:lang w:val="en-GB" w:eastAsia="de-DE"/>
        </w:rPr>
        <w:t>S</w:t>
      </w:r>
      <w:r w:rsidRPr="00981D1C">
        <w:rPr>
          <w:rFonts w:ascii="Arial" w:hAnsi="Arial" w:cs="Arial"/>
          <w:lang w:val="en-GB" w:eastAsia="de-DE"/>
        </w:rPr>
        <w:t xml:space="preserve"> on Thursday evening </w:t>
      </w:r>
      <w:r w:rsidR="00B06832" w:rsidRPr="00981D1C">
        <w:rPr>
          <w:rFonts w:ascii="Arial" w:hAnsi="Arial" w:cs="Arial"/>
          <w:lang w:val="en-GB" w:eastAsia="de-DE"/>
        </w:rPr>
        <w:t xml:space="preserve">(7 September). </w:t>
      </w:r>
      <w:r w:rsidRPr="00981D1C">
        <w:rPr>
          <w:rFonts w:ascii="Arial" w:hAnsi="Arial" w:cs="Arial"/>
          <w:lang w:val="en-GB" w:eastAsia="de-DE"/>
        </w:rPr>
        <w:t xml:space="preserve">Chosen in a total of eleven categories from out of almost </w:t>
      </w:r>
      <w:r w:rsidR="00B06832" w:rsidRPr="00981D1C">
        <w:rPr>
          <w:rFonts w:ascii="Arial" w:hAnsi="Arial" w:cs="Arial"/>
          <w:lang w:val="en-GB" w:eastAsia="de-DE"/>
        </w:rPr>
        <w:t>1</w:t>
      </w:r>
      <w:r w:rsidRPr="00981D1C">
        <w:rPr>
          <w:rFonts w:ascii="Arial" w:hAnsi="Arial" w:cs="Arial"/>
          <w:lang w:val="en-GB" w:eastAsia="de-DE"/>
        </w:rPr>
        <w:t>,</w:t>
      </w:r>
      <w:r w:rsidR="00B06832" w:rsidRPr="00981D1C">
        <w:rPr>
          <w:rFonts w:ascii="Arial" w:hAnsi="Arial" w:cs="Arial"/>
          <w:lang w:val="en-GB" w:eastAsia="de-DE"/>
        </w:rPr>
        <w:t>000</w:t>
      </w:r>
      <w:r w:rsidRPr="00981D1C">
        <w:rPr>
          <w:rFonts w:ascii="Arial" w:hAnsi="Arial" w:cs="Arial"/>
          <w:lang w:val="en-GB" w:eastAsia="de-DE"/>
        </w:rPr>
        <w:t xml:space="preserve"> submissions received from </w:t>
      </w:r>
      <w:r w:rsidR="00B06832" w:rsidRPr="00981D1C">
        <w:rPr>
          <w:rFonts w:ascii="Arial" w:hAnsi="Arial" w:cs="Arial"/>
          <w:lang w:val="en-GB" w:eastAsia="de-DE"/>
        </w:rPr>
        <w:t xml:space="preserve">58 </w:t>
      </w:r>
      <w:r w:rsidRPr="00981D1C">
        <w:rPr>
          <w:rFonts w:ascii="Arial" w:hAnsi="Arial" w:cs="Arial"/>
          <w:lang w:val="en-GB" w:eastAsia="de-DE"/>
        </w:rPr>
        <w:t xml:space="preserve">countries, the </w:t>
      </w:r>
      <w:r w:rsidR="00B06832" w:rsidRPr="00981D1C">
        <w:rPr>
          <w:rFonts w:ascii="Arial" w:hAnsi="Arial" w:cs="Arial"/>
          <w:lang w:val="en-GB" w:eastAsia="de-DE"/>
        </w:rPr>
        <w:t xml:space="preserve">33 </w:t>
      </w:r>
      <w:r w:rsidRPr="00981D1C">
        <w:rPr>
          <w:rFonts w:ascii="Arial" w:hAnsi="Arial" w:cs="Arial"/>
          <w:lang w:val="en-GB" w:eastAsia="de-DE"/>
        </w:rPr>
        <w:t xml:space="preserve">final nominees represent projects </w:t>
      </w:r>
      <w:r w:rsidR="00D00CFA" w:rsidRPr="00981D1C">
        <w:rPr>
          <w:rFonts w:ascii="Arial" w:hAnsi="Arial" w:cs="Arial"/>
          <w:lang w:val="en-GB" w:eastAsia="de-DE"/>
        </w:rPr>
        <w:t>created</w:t>
      </w:r>
      <w:r w:rsidRPr="00981D1C">
        <w:rPr>
          <w:rFonts w:ascii="Arial" w:hAnsi="Arial" w:cs="Arial"/>
          <w:lang w:val="en-GB" w:eastAsia="de-DE"/>
        </w:rPr>
        <w:t xml:space="preserve"> in Ca</w:t>
      </w:r>
      <w:r w:rsidR="00B06832" w:rsidRPr="00981D1C">
        <w:rPr>
          <w:rFonts w:ascii="Arial" w:hAnsi="Arial" w:cs="Arial"/>
          <w:lang w:val="en-GB" w:eastAsia="de-DE"/>
        </w:rPr>
        <w:t>nada, USA, China, Taiwan, Ecuador, Costa Rica, Spa</w:t>
      </w:r>
      <w:r w:rsidRPr="00981D1C">
        <w:rPr>
          <w:rFonts w:ascii="Arial" w:hAnsi="Arial" w:cs="Arial"/>
          <w:lang w:val="en-GB" w:eastAsia="de-DE"/>
        </w:rPr>
        <w:t>i</w:t>
      </w:r>
      <w:r w:rsidR="00B06832" w:rsidRPr="00981D1C">
        <w:rPr>
          <w:rFonts w:ascii="Arial" w:hAnsi="Arial" w:cs="Arial"/>
          <w:lang w:val="en-GB" w:eastAsia="de-DE"/>
        </w:rPr>
        <w:t>n, Fran</w:t>
      </w:r>
      <w:r w:rsidRPr="00981D1C">
        <w:rPr>
          <w:rFonts w:ascii="Arial" w:hAnsi="Arial" w:cs="Arial"/>
          <w:lang w:val="en-GB" w:eastAsia="de-DE"/>
        </w:rPr>
        <w:t>ce and Germany</w:t>
      </w:r>
      <w:r w:rsidR="00D00CFA" w:rsidRPr="00981D1C">
        <w:rPr>
          <w:rFonts w:ascii="Arial" w:hAnsi="Arial" w:cs="Arial"/>
          <w:lang w:val="en-GB" w:eastAsia="de-DE"/>
        </w:rPr>
        <w:t xml:space="preserve">. Since the animago competition </w:t>
      </w:r>
      <w:r w:rsidR="00D00CFA" w:rsidRPr="00981D1C">
        <w:rPr>
          <w:rFonts w:ascii="Arial" w:hAnsi="Arial" w:cs="Arial"/>
          <w:lang w:val="en-GB"/>
        </w:rPr>
        <w:t xml:space="preserve">launched over 20 years ago, </w:t>
      </w:r>
      <w:r w:rsidR="00C80FF5" w:rsidRPr="00981D1C">
        <w:rPr>
          <w:rFonts w:ascii="Arial" w:hAnsi="Arial" w:cs="Arial"/>
          <w:lang w:val="en-GB"/>
        </w:rPr>
        <w:t>our</w:t>
      </w:r>
      <w:r w:rsidR="00D00CFA" w:rsidRPr="00981D1C">
        <w:rPr>
          <w:rFonts w:ascii="Arial" w:hAnsi="Arial" w:cs="Arial"/>
          <w:lang w:val="en-GB"/>
        </w:rPr>
        <w:t xml:space="preserve"> independent jury of experts drawn from the fields of film, </w:t>
      </w:r>
      <w:r w:rsidR="00C80FF5" w:rsidRPr="00981D1C">
        <w:rPr>
          <w:rFonts w:ascii="Arial" w:hAnsi="Arial" w:cs="Arial"/>
          <w:lang w:val="en-GB"/>
        </w:rPr>
        <w:t>development and post-production</w:t>
      </w:r>
      <w:r w:rsidR="00D00CFA" w:rsidRPr="00981D1C">
        <w:rPr>
          <w:rFonts w:ascii="Arial" w:hAnsi="Arial" w:cs="Arial"/>
          <w:lang w:val="en-GB"/>
        </w:rPr>
        <w:t xml:space="preserve"> has viewed and judged over </w:t>
      </w:r>
      <w:r w:rsidR="005038D2" w:rsidRPr="00981D1C">
        <w:rPr>
          <w:rFonts w:ascii="Arial" w:hAnsi="Arial" w:cs="Arial"/>
          <w:lang w:val="en-GB"/>
        </w:rPr>
        <w:t>22</w:t>
      </w:r>
      <w:r w:rsidR="00D00CFA" w:rsidRPr="00981D1C">
        <w:rPr>
          <w:rFonts w:ascii="Arial" w:hAnsi="Arial" w:cs="Arial"/>
          <w:lang w:val="en-GB"/>
        </w:rPr>
        <w:t>,</w:t>
      </w:r>
      <w:r w:rsidR="005038D2" w:rsidRPr="00981D1C">
        <w:rPr>
          <w:rFonts w:ascii="Arial" w:hAnsi="Arial" w:cs="Arial"/>
          <w:lang w:val="en-GB"/>
        </w:rPr>
        <w:t xml:space="preserve">000 </w:t>
      </w:r>
      <w:r w:rsidR="00D00CFA" w:rsidRPr="00981D1C">
        <w:rPr>
          <w:rFonts w:ascii="Arial" w:hAnsi="Arial" w:cs="Arial"/>
          <w:lang w:val="en-GB"/>
        </w:rPr>
        <w:t>works sent in by d</w:t>
      </w:r>
      <w:r w:rsidR="005038D2" w:rsidRPr="00981D1C">
        <w:rPr>
          <w:rFonts w:ascii="Arial" w:hAnsi="Arial" w:cs="Arial"/>
          <w:lang w:val="en-GB"/>
        </w:rPr>
        <w:t xml:space="preserve">igital </w:t>
      </w:r>
      <w:r w:rsidR="00D00CFA" w:rsidRPr="00981D1C">
        <w:rPr>
          <w:rFonts w:ascii="Arial" w:hAnsi="Arial" w:cs="Arial"/>
          <w:lang w:val="en-GB"/>
        </w:rPr>
        <w:t>a</w:t>
      </w:r>
      <w:r w:rsidR="005038D2" w:rsidRPr="00981D1C">
        <w:rPr>
          <w:rFonts w:ascii="Arial" w:hAnsi="Arial" w:cs="Arial"/>
          <w:lang w:val="en-GB"/>
        </w:rPr>
        <w:t xml:space="preserve">rtists </w:t>
      </w:r>
      <w:r w:rsidR="00D00CFA" w:rsidRPr="00981D1C">
        <w:rPr>
          <w:rFonts w:ascii="Arial" w:hAnsi="Arial" w:cs="Arial"/>
          <w:lang w:val="en-GB"/>
        </w:rPr>
        <w:t xml:space="preserve">from over </w:t>
      </w:r>
      <w:r w:rsidR="005038D2" w:rsidRPr="00981D1C">
        <w:rPr>
          <w:rFonts w:ascii="Arial" w:hAnsi="Arial" w:cs="Arial"/>
          <w:lang w:val="en-GB"/>
        </w:rPr>
        <w:t xml:space="preserve">80 </w:t>
      </w:r>
      <w:r w:rsidR="00D00CFA" w:rsidRPr="00981D1C">
        <w:rPr>
          <w:rFonts w:ascii="Arial" w:hAnsi="Arial" w:cs="Arial"/>
          <w:lang w:val="en-GB"/>
        </w:rPr>
        <w:t xml:space="preserve">different nations. </w:t>
      </w:r>
    </w:p>
    <w:p w:rsidR="00B06832" w:rsidRPr="00981D1C" w:rsidRDefault="00B06832" w:rsidP="00D157EE">
      <w:pPr>
        <w:widowControl w:val="0"/>
        <w:autoSpaceDE w:val="0"/>
        <w:autoSpaceDN w:val="0"/>
        <w:adjustRightInd w:val="0"/>
        <w:spacing w:after="0"/>
        <w:jc w:val="both"/>
        <w:rPr>
          <w:rFonts w:ascii="Arial" w:hAnsi="Arial" w:cs="Arial"/>
          <w:lang w:val="en-GB" w:eastAsia="de-DE"/>
        </w:rPr>
      </w:pPr>
    </w:p>
    <w:p w:rsidR="00D157EE" w:rsidRPr="00981D1C" w:rsidRDefault="00D00CFA" w:rsidP="00D157EE">
      <w:pPr>
        <w:widowControl w:val="0"/>
        <w:autoSpaceDE w:val="0"/>
        <w:autoSpaceDN w:val="0"/>
        <w:adjustRightInd w:val="0"/>
        <w:spacing w:after="0"/>
        <w:jc w:val="both"/>
        <w:rPr>
          <w:rFonts w:ascii="Arial" w:hAnsi="Arial" w:cs="Arial"/>
          <w:lang w:val="en-GB" w:eastAsia="de-DE"/>
        </w:rPr>
      </w:pPr>
      <w:r w:rsidRPr="00981D1C">
        <w:rPr>
          <w:rFonts w:ascii="Arial" w:hAnsi="Arial" w:cs="Arial"/>
          <w:lang w:val="en-GB" w:eastAsia="de-DE"/>
        </w:rPr>
        <w:t xml:space="preserve">Among the renowned VFX professionals who will speak at this year’s </w:t>
      </w:r>
      <w:r w:rsidR="00B06832" w:rsidRPr="00981D1C">
        <w:rPr>
          <w:rFonts w:ascii="Arial" w:hAnsi="Arial" w:cs="Arial"/>
          <w:b/>
          <w:lang w:val="en-GB" w:eastAsia="de-DE"/>
        </w:rPr>
        <w:t>animago CONFERENCE</w:t>
      </w:r>
      <w:r w:rsidR="00B06832" w:rsidRPr="00981D1C">
        <w:rPr>
          <w:rFonts w:ascii="Arial" w:hAnsi="Arial" w:cs="Arial"/>
          <w:lang w:val="en-GB" w:eastAsia="de-DE"/>
        </w:rPr>
        <w:t xml:space="preserve"> </w:t>
      </w:r>
      <w:r w:rsidRPr="00981D1C">
        <w:rPr>
          <w:rFonts w:ascii="Arial" w:hAnsi="Arial" w:cs="Arial"/>
          <w:lang w:val="en-GB" w:eastAsia="de-DE"/>
        </w:rPr>
        <w:t xml:space="preserve">are those artists responsible for the post-production and visual effects for </w:t>
      </w:r>
      <w:r w:rsidR="00C80FF5" w:rsidRPr="00981D1C">
        <w:rPr>
          <w:rFonts w:ascii="Arial" w:hAnsi="Arial" w:cs="Arial"/>
          <w:lang w:val="en-GB" w:eastAsia="de-DE"/>
        </w:rPr>
        <w:t>films</w:t>
      </w:r>
      <w:r w:rsidRPr="00981D1C">
        <w:rPr>
          <w:rFonts w:ascii="Arial" w:hAnsi="Arial" w:cs="Arial"/>
          <w:lang w:val="en-GB" w:eastAsia="de-DE"/>
        </w:rPr>
        <w:t xml:space="preserve"> such as “</w:t>
      </w:r>
      <w:r w:rsidR="005038D2" w:rsidRPr="00981D1C">
        <w:rPr>
          <w:rFonts w:ascii="Arial" w:hAnsi="Arial" w:cs="Arial"/>
          <w:lang w:val="en-GB" w:eastAsia="de-DE"/>
        </w:rPr>
        <w:t>Piper</w:t>
      </w:r>
      <w:r w:rsidRPr="00981D1C">
        <w:rPr>
          <w:rFonts w:ascii="Arial" w:hAnsi="Arial" w:cs="Arial"/>
          <w:lang w:val="en-GB" w:eastAsia="de-DE"/>
        </w:rPr>
        <w:t>”</w:t>
      </w:r>
      <w:r w:rsidR="005038D2" w:rsidRPr="00981D1C">
        <w:rPr>
          <w:rFonts w:ascii="Arial" w:hAnsi="Arial" w:cs="Arial"/>
          <w:lang w:val="en-GB" w:eastAsia="de-DE"/>
        </w:rPr>
        <w:t xml:space="preserve">, </w:t>
      </w:r>
      <w:r w:rsidRPr="00981D1C">
        <w:rPr>
          <w:rFonts w:ascii="Arial" w:hAnsi="Arial" w:cs="Arial"/>
          <w:lang w:val="en-GB" w:eastAsia="de-DE"/>
        </w:rPr>
        <w:t>“</w:t>
      </w:r>
      <w:r w:rsidR="00B06832" w:rsidRPr="00981D1C">
        <w:rPr>
          <w:rFonts w:ascii="Arial" w:hAnsi="Arial" w:cs="Arial"/>
          <w:lang w:val="en-GB" w:eastAsia="de-DE"/>
        </w:rPr>
        <w:t>Cloud Atlas</w:t>
      </w:r>
      <w:r w:rsidRPr="00981D1C">
        <w:rPr>
          <w:rFonts w:ascii="Arial" w:hAnsi="Arial" w:cs="Arial"/>
          <w:lang w:val="en-GB" w:eastAsia="de-DE"/>
        </w:rPr>
        <w:t>”</w:t>
      </w:r>
      <w:r w:rsidR="00B06832" w:rsidRPr="00981D1C">
        <w:rPr>
          <w:rFonts w:ascii="Arial" w:hAnsi="Arial" w:cs="Arial"/>
          <w:lang w:val="en-GB" w:eastAsia="de-DE"/>
        </w:rPr>
        <w:t>,</w:t>
      </w:r>
      <w:r w:rsidR="005038D2" w:rsidRPr="00981D1C">
        <w:rPr>
          <w:rFonts w:ascii="Arial" w:hAnsi="Arial" w:cs="Arial"/>
          <w:lang w:val="en-GB" w:eastAsia="de-DE"/>
        </w:rPr>
        <w:t xml:space="preserve"> </w:t>
      </w:r>
      <w:r w:rsidRPr="00981D1C">
        <w:rPr>
          <w:rFonts w:ascii="Arial" w:hAnsi="Arial" w:cs="Arial"/>
          <w:lang w:val="en-GB" w:eastAsia="de-DE"/>
        </w:rPr>
        <w:t>“</w:t>
      </w:r>
      <w:r w:rsidR="00D157EE" w:rsidRPr="00981D1C">
        <w:rPr>
          <w:rFonts w:ascii="Arial" w:hAnsi="Arial" w:cs="Arial"/>
          <w:bCs/>
          <w:lang w:val="en-GB" w:eastAsia="de-DE"/>
        </w:rPr>
        <w:t>Independence Day: Resurgence</w:t>
      </w:r>
      <w:r w:rsidRPr="00981D1C">
        <w:rPr>
          <w:rFonts w:ascii="Arial" w:hAnsi="Arial" w:cs="Arial"/>
          <w:lang w:val="en-GB" w:eastAsia="de-DE"/>
        </w:rPr>
        <w:t>”</w:t>
      </w:r>
      <w:r w:rsidR="00D157EE" w:rsidRPr="00981D1C">
        <w:rPr>
          <w:rFonts w:ascii="Arial" w:hAnsi="Arial" w:cs="Arial"/>
          <w:lang w:val="en-GB" w:eastAsia="de-DE"/>
        </w:rPr>
        <w:t xml:space="preserve">, </w:t>
      </w:r>
      <w:r w:rsidRPr="00981D1C">
        <w:rPr>
          <w:rFonts w:ascii="Arial" w:hAnsi="Arial" w:cs="Arial"/>
          <w:lang w:val="en-GB" w:eastAsia="de-DE"/>
        </w:rPr>
        <w:t>“The Incredibles”</w:t>
      </w:r>
      <w:r w:rsidR="005038D2" w:rsidRPr="00981D1C">
        <w:rPr>
          <w:rFonts w:ascii="Arial" w:hAnsi="Arial" w:cs="Arial"/>
          <w:lang w:val="en-GB" w:eastAsia="de-DE"/>
        </w:rPr>
        <w:t xml:space="preserve">, </w:t>
      </w:r>
      <w:r w:rsidRPr="00981D1C">
        <w:rPr>
          <w:rFonts w:ascii="Arial" w:hAnsi="Arial" w:cs="Arial"/>
          <w:lang w:val="en-GB" w:eastAsia="de-DE"/>
        </w:rPr>
        <w:t>“</w:t>
      </w:r>
      <w:r w:rsidR="006913D3" w:rsidRPr="00981D1C">
        <w:rPr>
          <w:rFonts w:ascii="Arial" w:hAnsi="Arial" w:cs="Arial"/>
          <w:lang w:val="en-GB" w:eastAsia="de-DE"/>
        </w:rPr>
        <w:t>Fin</w:t>
      </w:r>
      <w:r w:rsidRPr="00981D1C">
        <w:rPr>
          <w:rFonts w:ascii="Arial" w:hAnsi="Arial" w:cs="Arial"/>
          <w:lang w:val="en-GB" w:eastAsia="de-DE"/>
        </w:rPr>
        <w:t>ding</w:t>
      </w:r>
      <w:r w:rsidR="006913D3" w:rsidRPr="00981D1C">
        <w:rPr>
          <w:rFonts w:ascii="Arial" w:hAnsi="Arial" w:cs="Arial"/>
          <w:lang w:val="en-GB" w:eastAsia="de-DE"/>
        </w:rPr>
        <w:t xml:space="preserve"> </w:t>
      </w:r>
      <w:r w:rsidR="005038D2" w:rsidRPr="00981D1C">
        <w:rPr>
          <w:rFonts w:ascii="Arial" w:hAnsi="Arial" w:cs="Arial"/>
          <w:lang w:val="en-GB" w:eastAsia="de-DE"/>
        </w:rPr>
        <w:t>Nemo</w:t>
      </w:r>
      <w:r w:rsidRPr="00981D1C">
        <w:rPr>
          <w:rFonts w:ascii="Arial" w:hAnsi="Arial" w:cs="Arial"/>
          <w:lang w:val="en-GB" w:eastAsia="de-DE"/>
        </w:rPr>
        <w:t>”, “</w:t>
      </w:r>
      <w:r w:rsidR="005038D2" w:rsidRPr="00981D1C">
        <w:rPr>
          <w:rFonts w:ascii="Arial" w:hAnsi="Arial" w:cs="Arial"/>
          <w:lang w:val="en-GB" w:eastAsia="de-DE"/>
        </w:rPr>
        <w:t>Pinocchio</w:t>
      </w:r>
      <w:r w:rsidRPr="00981D1C">
        <w:rPr>
          <w:rFonts w:ascii="Arial" w:hAnsi="Arial" w:cs="Arial"/>
          <w:lang w:val="en-GB" w:eastAsia="de-DE"/>
        </w:rPr>
        <w:t>”</w:t>
      </w:r>
      <w:r w:rsidR="005038D2" w:rsidRPr="00981D1C">
        <w:rPr>
          <w:rFonts w:ascii="Arial" w:hAnsi="Arial" w:cs="Arial"/>
          <w:lang w:val="en-GB" w:eastAsia="de-DE"/>
        </w:rPr>
        <w:t xml:space="preserve">, </w:t>
      </w:r>
      <w:r w:rsidRPr="00981D1C">
        <w:rPr>
          <w:rFonts w:ascii="Arial" w:hAnsi="Arial" w:cs="Arial"/>
          <w:lang w:val="en-GB" w:eastAsia="de-DE"/>
        </w:rPr>
        <w:t>“</w:t>
      </w:r>
      <w:r w:rsidR="005038D2" w:rsidRPr="00981D1C">
        <w:rPr>
          <w:rFonts w:ascii="Arial" w:hAnsi="Arial" w:cs="Arial"/>
          <w:lang w:val="en-GB" w:eastAsia="de-DE"/>
        </w:rPr>
        <w:t>Anne Frank</w:t>
      </w:r>
      <w:r w:rsidRPr="00981D1C">
        <w:rPr>
          <w:rFonts w:ascii="Arial" w:hAnsi="Arial" w:cs="Arial"/>
          <w:lang w:val="en-GB" w:eastAsia="de-DE"/>
        </w:rPr>
        <w:t>”</w:t>
      </w:r>
      <w:r w:rsidR="005038D2" w:rsidRPr="00981D1C">
        <w:rPr>
          <w:rFonts w:ascii="Arial" w:hAnsi="Arial" w:cs="Arial"/>
          <w:lang w:val="en-GB" w:eastAsia="de-DE"/>
        </w:rPr>
        <w:t xml:space="preserve"> </w:t>
      </w:r>
      <w:r w:rsidRPr="00981D1C">
        <w:rPr>
          <w:rFonts w:ascii="Arial" w:hAnsi="Arial" w:cs="Arial"/>
          <w:lang w:val="en-GB" w:eastAsia="de-DE"/>
        </w:rPr>
        <w:t xml:space="preserve">as well as advertising productions by </w:t>
      </w:r>
      <w:r w:rsidR="00D157EE" w:rsidRPr="00981D1C">
        <w:rPr>
          <w:rFonts w:ascii="Arial" w:hAnsi="Arial" w:cs="Arial"/>
          <w:bCs/>
          <w:lang w:val="en-GB" w:eastAsia="de-DE"/>
        </w:rPr>
        <w:t>Adida</w:t>
      </w:r>
      <w:r w:rsidR="005038D2" w:rsidRPr="00981D1C">
        <w:rPr>
          <w:rFonts w:ascii="Arial" w:hAnsi="Arial" w:cs="Arial"/>
          <w:bCs/>
          <w:lang w:val="en-GB" w:eastAsia="de-DE"/>
        </w:rPr>
        <w:t xml:space="preserve">s, Volkswagen </w:t>
      </w:r>
      <w:r w:rsidRPr="00981D1C">
        <w:rPr>
          <w:rFonts w:ascii="Arial" w:hAnsi="Arial" w:cs="Arial"/>
          <w:lang w:val="en-GB" w:eastAsia="de-DE"/>
        </w:rPr>
        <w:t>and</w:t>
      </w:r>
      <w:r w:rsidR="005038D2" w:rsidRPr="00981D1C">
        <w:rPr>
          <w:rFonts w:ascii="Arial" w:hAnsi="Arial" w:cs="Arial"/>
          <w:bCs/>
          <w:lang w:val="en-GB" w:eastAsia="de-DE"/>
        </w:rPr>
        <w:t xml:space="preserve"> </w:t>
      </w:r>
      <w:proofErr w:type="spellStart"/>
      <w:r w:rsidR="005038D2" w:rsidRPr="00981D1C">
        <w:rPr>
          <w:rFonts w:ascii="Arial" w:hAnsi="Arial" w:cs="Arial"/>
          <w:bCs/>
          <w:lang w:val="en-GB" w:eastAsia="de-DE"/>
        </w:rPr>
        <w:t>RedBull</w:t>
      </w:r>
      <w:proofErr w:type="spellEnd"/>
      <w:r w:rsidR="005038D2" w:rsidRPr="00981D1C">
        <w:rPr>
          <w:rFonts w:ascii="Arial" w:hAnsi="Arial" w:cs="Arial"/>
          <w:lang w:val="en-GB" w:eastAsia="de-DE"/>
        </w:rPr>
        <w:t xml:space="preserve">. </w:t>
      </w:r>
      <w:r w:rsidRPr="00981D1C">
        <w:rPr>
          <w:rFonts w:ascii="Arial" w:hAnsi="Arial" w:cs="Arial"/>
          <w:lang w:val="en-GB" w:eastAsia="de-DE"/>
        </w:rPr>
        <w:t xml:space="preserve">The animago is considered one of the industry’s most important international networking platforms. </w:t>
      </w:r>
      <w:r w:rsidR="005038D2" w:rsidRPr="00981D1C">
        <w:rPr>
          <w:rFonts w:ascii="Arial" w:hAnsi="Arial" w:cs="Arial"/>
          <w:lang w:val="en-GB" w:eastAsia="de-DE"/>
        </w:rPr>
        <w:t xml:space="preserve"> </w:t>
      </w:r>
    </w:p>
    <w:p w:rsidR="005038D2" w:rsidRPr="00981D1C" w:rsidRDefault="005038D2" w:rsidP="00D157EE">
      <w:pPr>
        <w:widowControl w:val="0"/>
        <w:autoSpaceDE w:val="0"/>
        <w:autoSpaceDN w:val="0"/>
        <w:adjustRightInd w:val="0"/>
        <w:spacing w:after="0"/>
        <w:jc w:val="both"/>
        <w:rPr>
          <w:rFonts w:ascii="Arial" w:hAnsi="Arial" w:cs="Arial"/>
          <w:lang w:val="en-GB" w:eastAsia="de-DE"/>
        </w:rPr>
      </w:pPr>
    </w:p>
    <w:p w:rsidR="005038D2" w:rsidRPr="00981D1C" w:rsidRDefault="00C15394" w:rsidP="00D157EE">
      <w:pPr>
        <w:widowControl w:val="0"/>
        <w:autoSpaceDE w:val="0"/>
        <w:autoSpaceDN w:val="0"/>
        <w:adjustRightInd w:val="0"/>
        <w:spacing w:after="0"/>
        <w:jc w:val="both"/>
        <w:rPr>
          <w:rFonts w:ascii="Arial" w:hAnsi="Arial" w:cs="Arial"/>
          <w:lang w:val="en-GB" w:eastAsia="de-DE"/>
        </w:rPr>
      </w:pPr>
      <w:r w:rsidRPr="00981D1C">
        <w:rPr>
          <w:rFonts w:ascii="Arial" w:hAnsi="Arial" w:cs="Arial"/>
          <w:lang w:val="en-GB" w:eastAsia="de-DE"/>
        </w:rPr>
        <w:t xml:space="preserve">In addition to that, the Gasteig will also host the animago EXHIBITION, an event open to the public where companies active in the industry will present their products, technologies and services. </w:t>
      </w:r>
    </w:p>
    <w:p w:rsidR="00C60520" w:rsidRPr="00C80FF5" w:rsidRDefault="00C60520" w:rsidP="005038D2">
      <w:pPr>
        <w:tabs>
          <w:tab w:val="left" w:pos="3828"/>
        </w:tabs>
        <w:spacing w:after="0"/>
        <w:jc w:val="both"/>
        <w:outlineLvl w:val="0"/>
        <w:rPr>
          <w:rFonts w:ascii="Arial" w:hAnsi="Arial" w:cs="Arial"/>
          <w:b/>
          <w:bCs/>
          <w:sz w:val="22"/>
          <w:szCs w:val="19"/>
          <w:lang w:val="en-GB"/>
        </w:rPr>
      </w:pPr>
    </w:p>
    <w:p w:rsidR="005038D2" w:rsidRPr="00981D1C" w:rsidRDefault="005038D2" w:rsidP="005038D2">
      <w:pPr>
        <w:tabs>
          <w:tab w:val="left" w:pos="3828"/>
        </w:tabs>
        <w:spacing w:after="0"/>
        <w:jc w:val="both"/>
        <w:outlineLvl w:val="0"/>
        <w:rPr>
          <w:rFonts w:ascii="Arial" w:hAnsi="Arial" w:cs="Arial"/>
          <w:b/>
          <w:bCs/>
          <w:sz w:val="22"/>
          <w:szCs w:val="19"/>
        </w:rPr>
      </w:pPr>
      <w:r w:rsidRPr="00981D1C">
        <w:rPr>
          <w:rFonts w:ascii="Arial" w:hAnsi="Arial" w:cs="Arial"/>
          <w:b/>
          <w:bCs/>
          <w:sz w:val="22"/>
          <w:szCs w:val="19"/>
        </w:rPr>
        <w:t>Press</w:t>
      </w:r>
      <w:r w:rsidR="00C60520" w:rsidRPr="00981D1C">
        <w:rPr>
          <w:rFonts w:ascii="Arial" w:hAnsi="Arial" w:cs="Arial"/>
          <w:b/>
          <w:bCs/>
          <w:sz w:val="22"/>
          <w:szCs w:val="19"/>
        </w:rPr>
        <w:t xml:space="preserve"> Contac</w:t>
      </w:r>
      <w:r w:rsidRPr="00981D1C">
        <w:rPr>
          <w:rFonts w:ascii="Arial" w:hAnsi="Arial" w:cs="Arial"/>
          <w:b/>
          <w:bCs/>
          <w:sz w:val="22"/>
          <w:szCs w:val="19"/>
        </w:rPr>
        <w:t>t:</w:t>
      </w:r>
      <w:r w:rsidRPr="00981D1C">
        <w:rPr>
          <w:rFonts w:ascii="Arial" w:hAnsi="Arial" w:cs="Arial"/>
          <w:b/>
          <w:bCs/>
          <w:sz w:val="22"/>
          <w:szCs w:val="19"/>
        </w:rPr>
        <w:tab/>
      </w:r>
      <w:r w:rsidRPr="00981D1C">
        <w:rPr>
          <w:rFonts w:ascii="Arial" w:hAnsi="Arial" w:cs="Arial"/>
          <w:b/>
          <w:bCs/>
          <w:sz w:val="22"/>
          <w:szCs w:val="19"/>
        </w:rPr>
        <w:tab/>
        <w:t>Proje</w:t>
      </w:r>
      <w:r w:rsidR="00C60520" w:rsidRPr="00981D1C">
        <w:rPr>
          <w:rFonts w:ascii="Arial" w:hAnsi="Arial" w:cs="Arial"/>
          <w:b/>
          <w:bCs/>
          <w:sz w:val="22"/>
          <w:szCs w:val="19"/>
        </w:rPr>
        <w:t>c</w:t>
      </w:r>
      <w:r w:rsidRPr="00981D1C">
        <w:rPr>
          <w:rFonts w:ascii="Arial" w:hAnsi="Arial" w:cs="Arial"/>
          <w:b/>
          <w:bCs/>
          <w:sz w:val="22"/>
          <w:szCs w:val="19"/>
        </w:rPr>
        <w:t>t</w:t>
      </w:r>
      <w:r w:rsidR="00C60520" w:rsidRPr="00981D1C">
        <w:rPr>
          <w:rFonts w:ascii="Arial" w:hAnsi="Arial" w:cs="Arial"/>
          <w:b/>
          <w:bCs/>
          <w:sz w:val="22"/>
          <w:szCs w:val="19"/>
        </w:rPr>
        <w:t xml:space="preserve"> Management</w:t>
      </w:r>
      <w:r w:rsidRPr="00981D1C">
        <w:rPr>
          <w:rFonts w:ascii="Arial" w:hAnsi="Arial" w:cs="Arial"/>
          <w:b/>
          <w:bCs/>
          <w:sz w:val="22"/>
          <w:szCs w:val="19"/>
        </w:rPr>
        <w:t>:</w:t>
      </w:r>
    </w:p>
    <w:p w:rsidR="005038D2" w:rsidRPr="00981D1C" w:rsidRDefault="005038D2" w:rsidP="005038D2">
      <w:pPr>
        <w:tabs>
          <w:tab w:val="left" w:pos="3828"/>
        </w:tabs>
        <w:spacing w:after="0"/>
        <w:jc w:val="both"/>
        <w:outlineLvl w:val="0"/>
        <w:rPr>
          <w:rFonts w:ascii="Arial" w:hAnsi="Arial" w:cs="Arial"/>
          <w:sz w:val="22"/>
          <w:szCs w:val="19"/>
        </w:rPr>
      </w:pPr>
      <w:r w:rsidRPr="00981D1C">
        <w:rPr>
          <w:rFonts w:ascii="Arial" w:hAnsi="Arial" w:cs="Arial"/>
          <w:sz w:val="22"/>
          <w:szCs w:val="19"/>
        </w:rPr>
        <w:t>Dr. Kathrin Steinbrenner</w:t>
      </w:r>
      <w:r w:rsidRPr="00981D1C">
        <w:rPr>
          <w:rFonts w:ascii="Arial" w:hAnsi="Arial" w:cs="Arial"/>
          <w:sz w:val="22"/>
          <w:szCs w:val="19"/>
        </w:rPr>
        <w:tab/>
      </w:r>
      <w:r w:rsidRPr="00981D1C">
        <w:rPr>
          <w:rFonts w:ascii="Arial" w:hAnsi="Arial" w:cs="Arial"/>
          <w:sz w:val="22"/>
          <w:szCs w:val="19"/>
        </w:rPr>
        <w:tab/>
        <w:t>Jana Freund</w:t>
      </w:r>
    </w:p>
    <w:p w:rsidR="005038D2" w:rsidRPr="00981D1C" w:rsidRDefault="005038D2" w:rsidP="005038D2">
      <w:pPr>
        <w:tabs>
          <w:tab w:val="left" w:pos="3828"/>
        </w:tabs>
        <w:spacing w:after="0"/>
        <w:jc w:val="both"/>
        <w:rPr>
          <w:rFonts w:ascii="Arial" w:hAnsi="Arial" w:cs="Arial"/>
          <w:sz w:val="22"/>
          <w:szCs w:val="19"/>
        </w:rPr>
      </w:pPr>
      <w:r w:rsidRPr="00981D1C">
        <w:rPr>
          <w:rFonts w:ascii="Arial" w:hAnsi="Arial" w:cs="Arial"/>
          <w:sz w:val="22"/>
          <w:szCs w:val="19"/>
        </w:rPr>
        <w:t>SteinbrennerMüller Kommunikation</w:t>
      </w:r>
      <w:r w:rsidRPr="00981D1C">
        <w:rPr>
          <w:rFonts w:ascii="Arial" w:hAnsi="Arial" w:cs="Arial"/>
          <w:sz w:val="22"/>
          <w:szCs w:val="19"/>
        </w:rPr>
        <w:tab/>
      </w:r>
      <w:r w:rsidRPr="00981D1C">
        <w:rPr>
          <w:rFonts w:ascii="Arial" w:hAnsi="Arial" w:cs="Arial"/>
          <w:sz w:val="22"/>
          <w:szCs w:val="19"/>
        </w:rPr>
        <w:tab/>
        <w:t>DETAIL Business Information GmbH</w:t>
      </w:r>
    </w:p>
    <w:p w:rsidR="005038D2" w:rsidRPr="00981D1C" w:rsidRDefault="005038D2" w:rsidP="005038D2">
      <w:pPr>
        <w:tabs>
          <w:tab w:val="left" w:pos="3828"/>
        </w:tabs>
        <w:spacing w:after="0"/>
        <w:rPr>
          <w:rFonts w:ascii="Arial" w:hAnsi="Arial" w:cs="Arial"/>
          <w:sz w:val="22"/>
          <w:szCs w:val="19"/>
        </w:rPr>
      </w:pPr>
      <w:r w:rsidRPr="00981D1C">
        <w:rPr>
          <w:rFonts w:ascii="Arial" w:hAnsi="Arial" w:cs="Arial"/>
          <w:sz w:val="22"/>
          <w:szCs w:val="19"/>
        </w:rPr>
        <w:t>T:+49 (0) 30-47372191</w:t>
      </w:r>
      <w:r w:rsidRPr="00981D1C">
        <w:rPr>
          <w:rFonts w:ascii="Arial" w:hAnsi="Arial" w:cs="Arial"/>
          <w:sz w:val="22"/>
          <w:szCs w:val="19"/>
        </w:rPr>
        <w:tab/>
      </w:r>
      <w:r w:rsidRPr="00981D1C">
        <w:rPr>
          <w:rFonts w:ascii="Arial" w:hAnsi="Arial" w:cs="Arial"/>
          <w:sz w:val="22"/>
          <w:szCs w:val="19"/>
        </w:rPr>
        <w:tab/>
        <w:t xml:space="preserve">T: +49 (0) 89-89817340 </w:t>
      </w:r>
      <w:r w:rsidRPr="00981D1C">
        <w:rPr>
          <w:rFonts w:ascii="Arial" w:hAnsi="Arial" w:cs="Arial"/>
          <w:sz w:val="22"/>
          <w:szCs w:val="19"/>
        </w:rPr>
        <w:br/>
        <w:t xml:space="preserve">E: </w:t>
      </w:r>
      <w:hyperlink r:id="rId7" w:history="1">
        <w:r w:rsidRPr="00981D1C">
          <w:rPr>
            <w:rStyle w:val="Hyperlink"/>
            <w:rFonts w:ascii="Arial" w:hAnsi="Arial" w:cs="Arial"/>
            <w:sz w:val="22"/>
            <w:szCs w:val="19"/>
          </w:rPr>
          <w:t>ks@steinbrennermueller.de</w:t>
        </w:r>
      </w:hyperlink>
      <w:r w:rsidRPr="00981D1C">
        <w:rPr>
          <w:rFonts w:ascii="Arial" w:hAnsi="Arial" w:cs="Arial"/>
          <w:sz w:val="22"/>
          <w:szCs w:val="19"/>
        </w:rPr>
        <w:t xml:space="preserve"> </w:t>
      </w:r>
      <w:r w:rsidRPr="00981D1C">
        <w:rPr>
          <w:rFonts w:ascii="Arial" w:hAnsi="Arial" w:cs="Arial"/>
          <w:sz w:val="22"/>
          <w:szCs w:val="19"/>
        </w:rPr>
        <w:tab/>
      </w:r>
      <w:r w:rsidRPr="00981D1C">
        <w:rPr>
          <w:rFonts w:ascii="Arial" w:hAnsi="Arial" w:cs="Arial"/>
          <w:sz w:val="22"/>
          <w:szCs w:val="19"/>
        </w:rPr>
        <w:tab/>
        <w:t xml:space="preserve">E: </w:t>
      </w:r>
      <w:hyperlink r:id="rId8" w:history="1">
        <w:r w:rsidRPr="00981D1C">
          <w:rPr>
            <w:rStyle w:val="Hyperlink"/>
            <w:rFonts w:ascii="Arial" w:hAnsi="Arial" w:cs="Arial"/>
            <w:sz w:val="22"/>
            <w:szCs w:val="19"/>
          </w:rPr>
          <w:t>jana.freund@animago.com</w:t>
        </w:r>
      </w:hyperlink>
      <w:r w:rsidRPr="00981D1C">
        <w:rPr>
          <w:rFonts w:ascii="Arial" w:hAnsi="Arial" w:cs="Arial"/>
          <w:sz w:val="22"/>
          <w:szCs w:val="19"/>
        </w:rPr>
        <w:t xml:space="preserve"> </w:t>
      </w:r>
    </w:p>
    <w:p w:rsidR="005038D2" w:rsidRPr="00981D1C" w:rsidRDefault="00E32DEB" w:rsidP="005038D2">
      <w:pPr>
        <w:spacing w:after="0"/>
        <w:ind w:right="-6"/>
        <w:rPr>
          <w:rFonts w:ascii="Arial" w:hAnsi="Arial" w:cs="Arial"/>
          <w:sz w:val="22"/>
          <w:szCs w:val="20"/>
        </w:rPr>
      </w:pPr>
      <w:r>
        <w:tab/>
      </w:r>
      <w:r>
        <w:tab/>
      </w:r>
      <w:r>
        <w:tab/>
      </w:r>
      <w:r>
        <w:tab/>
      </w:r>
      <w:r w:rsidR="005038D2" w:rsidRPr="00981D1C">
        <w:rPr>
          <w:rFonts w:ascii="Arial" w:hAnsi="Arial" w:cs="Arial"/>
          <w:sz w:val="22"/>
          <w:szCs w:val="19"/>
        </w:rPr>
        <w:tab/>
      </w:r>
      <w:r w:rsidR="005038D2" w:rsidRPr="00981D1C">
        <w:rPr>
          <w:rFonts w:ascii="Arial" w:hAnsi="Arial" w:cs="Arial"/>
          <w:sz w:val="22"/>
          <w:szCs w:val="19"/>
        </w:rPr>
        <w:tab/>
      </w:r>
      <w:hyperlink r:id="rId9" w:history="1">
        <w:r w:rsidR="005038D2" w:rsidRPr="00981D1C">
          <w:rPr>
            <w:rStyle w:val="Hyperlink"/>
            <w:rFonts w:ascii="Arial" w:hAnsi="Arial" w:cs="Arial"/>
            <w:sz w:val="22"/>
            <w:szCs w:val="19"/>
          </w:rPr>
          <w:t>www.animago.com</w:t>
        </w:r>
      </w:hyperlink>
      <w:r w:rsidR="005038D2" w:rsidRPr="00981D1C">
        <w:rPr>
          <w:rFonts w:ascii="Arial" w:hAnsi="Arial" w:cs="Arial"/>
          <w:sz w:val="22"/>
          <w:szCs w:val="20"/>
        </w:rPr>
        <w:t xml:space="preserve"> </w:t>
      </w:r>
    </w:p>
    <w:p w:rsidR="005038D2" w:rsidRDefault="005038D2" w:rsidP="005038D2">
      <w:pPr>
        <w:tabs>
          <w:tab w:val="left" w:pos="7020"/>
        </w:tabs>
        <w:spacing w:after="0"/>
        <w:jc w:val="both"/>
        <w:outlineLvl w:val="0"/>
        <w:rPr>
          <w:rFonts w:ascii="Arial" w:hAnsi="Arial" w:cs="Arial"/>
          <w:b/>
          <w:color w:val="000000"/>
          <w:sz w:val="22"/>
        </w:rPr>
      </w:pPr>
    </w:p>
    <w:p w:rsidR="00E32DEB" w:rsidRPr="00981D1C" w:rsidRDefault="00E32DEB" w:rsidP="005038D2">
      <w:pPr>
        <w:tabs>
          <w:tab w:val="left" w:pos="7020"/>
        </w:tabs>
        <w:spacing w:after="0"/>
        <w:jc w:val="both"/>
        <w:outlineLvl w:val="0"/>
        <w:rPr>
          <w:rFonts w:ascii="Arial" w:hAnsi="Arial" w:cs="Arial"/>
          <w:b/>
          <w:color w:val="000000"/>
          <w:sz w:val="22"/>
        </w:rPr>
      </w:pPr>
      <w:bookmarkStart w:id="0" w:name="_GoBack"/>
      <w:bookmarkEnd w:id="0"/>
    </w:p>
    <w:p w:rsidR="00981D1C" w:rsidRDefault="00981D1C" w:rsidP="00981D1C">
      <w:pPr>
        <w:tabs>
          <w:tab w:val="left" w:pos="7020"/>
        </w:tabs>
        <w:spacing w:after="0"/>
        <w:jc w:val="both"/>
        <w:outlineLvl w:val="0"/>
        <w:rPr>
          <w:rFonts w:ascii="Arial" w:hAnsi="Arial" w:cs="Arial"/>
          <w:b/>
          <w:color w:val="000000"/>
          <w:sz w:val="22"/>
          <w:lang w:val="en-US"/>
        </w:rPr>
      </w:pPr>
      <w:r w:rsidRPr="00E32FAD">
        <w:rPr>
          <w:rFonts w:ascii="Arial" w:hAnsi="Arial" w:cs="Arial"/>
          <w:b/>
          <w:lang w:val="en-GB"/>
        </w:rPr>
        <w:lastRenderedPageBreak/>
        <w:t>Sponsor partners for the animago AWARD &amp; CONFERENCE 201</w:t>
      </w:r>
      <w:r>
        <w:rPr>
          <w:rFonts w:ascii="Arial" w:hAnsi="Arial" w:cs="Arial"/>
          <w:b/>
          <w:lang w:val="en-GB"/>
        </w:rPr>
        <w:t>7</w:t>
      </w:r>
      <w:r w:rsidRPr="005D3DA8">
        <w:rPr>
          <w:rFonts w:ascii="Arial" w:hAnsi="Arial" w:cs="Arial"/>
          <w:b/>
          <w:color w:val="000000"/>
          <w:sz w:val="22"/>
          <w:lang w:val="en-US"/>
        </w:rPr>
        <w:t>:</w:t>
      </w:r>
    </w:p>
    <w:p w:rsidR="00981D1C" w:rsidRPr="00424D7B" w:rsidRDefault="00981D1C" w:rsidP="00981D1C">
      <w:pPr>
        <w:tabs>
          <w:tab w:val="left" w:pos="7020"/>
        </w:tabs>
        <w:spacing w:after="0"/>
        <w:jc w:val="both"/>
        <w:outlineLvl w:val="0"/>
        <w:rPr>
          <w:rFonts w:ascii="Arial" w:hAnsi="Arial" w:cs="Arial"/>
          <w:b/>
          <w:color w:val="FF0000"/>
          <w:sz w:val="22"/>
          <w:lang w:val="en-US"/>
        </w:rPr>
      </w:pPr>
    </w:p>
    <w:p w:rsidR="00981D1C" w:rsidRDefault="00981D1C" w:rsidP="00981D1C">
      <w:pPr>
        <w:tabs>
          <w:tab w:val="left" w:pos="7020"/>
        </w:tabs>
        <w:spacing w:after="0"/>
        <w:jc w:val="both"/>
        <w:outlineLvl w:val="0"/>
        <w:rPr>
          <w:rFonts w:ascii="Arial" w:hAnsi="Arial" w:cs="Arial"/>
          <w:b/>
          <w:sz w:val="22"/>
          <w:szCs w:val="22"/>
          <w:lang w:val="en-GB"/>
        </w:rPr>
      </w:pPr>
    </w:p>
    <w:p w:rsidR="00981D1C" w:rsidRDefault="00981D1C" w:rsidP="00981D1C">
      <w:pPr>
        <w:tabs>
          <w:tab w:val="left" w:pos="7020"/>
        </w:tabs>
        <w:spacing w:after="0"/>
        <w:jc w:val="both"/>
        <w:outlineLvl w:val="0"/>
        <w:rPr>
          <w:rFonts w:ascii="Arial" w:hAnsi="Arial" w:cs="Arial"/>
          <w:sz w:val="22"/>
          <w:szCs w:val="22"/>
          <w:lang w:val="en-GB"/>
        </w:rPr>
      </w:pPr>
      <w:r w:rsidRPr="008D0FD8">
        <w:rPr>
          <w:rFonts w:ascii="Arial" w:hAnsi="Arial" w:cs="Arial"/>
          <w:b/>
          <w:sz w:val="22"/>
          <w:szCs w:val="22"/>
          <w:lang w:val="en-GB"/>
        </w:rPr>
        <w:t xml:space="preserve">Autodesk: </w:t>
      </w:r>
      <w:r w:rsidRPr="008D0FD8">
        <w:rPr>
          <w:rFonts w:ascii="Arial" w:hAnsi="Arial" w:cs="Arial"/>
          <w:sz w:val="22"/>
          <w:szCs w:val="22"/>
          <w:lang w:val="en-GB"/>
        </w:rPr>
        <w:t xml:space="preserve">A global leader and provider of 3D design, planning and entertainment software, </w:t>
      </w:r>
      <w:hyperlink r:id="rId10" w:history="1">
        <w:r w:rsidRPr="008D0FD8">
          <w:rPr>
            <w:rStyle w:val="Hyperlink"/>
            <w:rFonts w:ascii="Arial" w:hAnsi="Arial" w:cs="Arial"/>
            <w:color w:val="auto"/>
            <w:sz w:val="22"/>
            <w:szCs w:val="22"/>
            <w:lang w:val="en-GB"/>
          </w:rPr>
          <w:t>www.autodesk.de</w:t>
        </w:r>
      </w:hyperlink>
      <w:r w:rsidRPr="008D0FD8">
        <w:rPr>
          <w:rFonts w:ascii="Arial" w:hAnsi="Arial" w:cs="Arial"/>
          <w:sz w:val="22"/>
          <w:szCs w:val="22"/>
          <w:lang w:val="en-GB"/>
        </w:rPr>
        <w:t>.</w:t>
      </w:r>
    </w:p>
    <w:p w:rsidR="00981D1C" w:rsidRDefault="00981D1C" w:rsidP="00981D1C">
      <w:pPr>
        <w:spacing w:after="0"/>
        <w:jc w:val="both"/>
        <w:rPr>
          <w:rFonts w:ascii="Arial" w:hAnsi="Arial" w:cs="Arial"/>
          <w:sz w:val="22"/>
          <w:szCs w:val="22"/>
          <w:lang w:val="en-GB"/>
        </w:rPr>
      </w:pPr>
      <w:r w:rsidRPr="00686BB6">
        <w:rPr>
          <w:rFonts w:ascii="Arial" w:hAnsi="Arial" w:cs="Arial"/>
          <w:b/>
          <w:sz w:val="22"/>
          <w:szCs w:val="22"/>
          <w:lang w:val="en-GB"/>
        </w:rPr>
        <w:t>Avid:</w:t>
      </w:r>
      <w:r w:rsidRPr="00686BB6">
        <w:rPr>
          <w:rFonts w:ascii="Arial" w:hAnsi="Arial" w:cs="Arial"/>
          <w:sz w:val="22"/>
          <w:szCs w:val="22"/>
          <w:lang w:val="en-GB"/>
        </w:rPr>
        <w:t xml:space="preserve"> Avid delivers the industry's most open, innovative and comprehensive media platform connecting content creation with collaboration, asset protection, distribution and consumption</w:t>
      </w:r>
      <w:r w:rsidRPr="00686BB6">
        <w:rPr>
          <w:rFonts w:ascii="Arial" w:hAnsi="Arial" w:cs="Arial"/>
          <w:sz w:val="22"/>
          <w:szCs w:val="22"/>
          <w:shd w:val="clear" w:color="auto" w:fill="FFFFFF"/>
          <w:lang w:val="en-GB"/>
        </w:rPr>
        <w:t xml:space="preserve">, </w:t>
      </w:r>
      <w:hyperlink r:id="rId11" w:history="1">
        <w:r w:rsidRPr="00686BB6">
          <w:rPr>
            <w:rStyle w:val="Hyperlink"/>
            <w:rFonts w:ascii="Arial" w:hAnsi="Arial" w:cs="Arial"/>
            <w:color w:val="auto"/>
            <w:sz w:val="22"/>
            <w:szCs w:val="22"/>
            <w:shd w:val="clear" w:color="auto" w:fill="FFFFFF"/>
            <w:lang w:val="en-GB"/>
          </w:rPr>
          <w:t>www.avid.com</w:t>
        </w:r>
      </w:hyperlink>
      <w:r w:rsidRPr="00686BB6">
        <w:rPr>
          <w:rFonts w:ascii="Arial" w:hAnsi="Arial" w:cs="Arial"/>
          <w:sz w:val="22"/>
          <w:szCs w:val="22"/>
          <w:shd w:val="clear" w:color="auto" w:fill="FFFFFF"/>
          <w:lang w:val="en-GB"/>
        </w:rPr>
        <w:t>.</w:t>
      </w:r>
      <w:r w:rsidRPr="00686BB6">
        <w:rPr>
          <w:rFonts w:ascii="Arial" w:hAnsi="Arial" w:cs="Arial"/>
          <w:sz w:val="22"/>
          <w:szCs w:val="22"/>
          <w:lang w:val="en-GB"/>
        </w:rPr>
        <w:t xml:space="preserve"> </w:t>
      </w:r>
    </w:p>
    <w:p w:rsidR="00E32DEB" w:rsidRDefault="00E32DEB" w:rsidP="00981D1C">
      <w:pPr>
        <w:spacing w:after="0"/>
        <w:jc w:val="both"/>
        <w:rPr>
          <w:rFonts w:ascii="Arial" w:hAnsi="Arial" w:cs="Arial"/>
          <w:sz w:val="22"/>
          <w:szCs w:val="22"/>
          <w:u w:val="single"/>
          <w:lang w:val="en-GB"/>
        </w:rPr>
      </w:pPr>
      <w:r w:rsidRPr="00E32DEB">
        <w:rPr>
          <w:rFonts w:ascii="Arial" w:hAnsi="Arial" w:cs="Arial"/>
          <w:b/>
          <w:sz w:val="22"/>
          <w:szCs w:val="22"/>
          <w:lang w:val="en-GB"/>
        </w:rPr>
        <w:t>Black Magic Design:</w:t>
      </w:r>
      <w:r w:rsidRPr="00E32DEB">
        <w:rPr>
          <w:rFonts w:ascii="Arial" w:hAnsi="Arial" w:cs="Arial"/>
          <w:sz w:val="22"/>
          <w:szCs w:val="22"/>
          <w:lang w:val="en-GB"/>
        </w:rPr>
        <w:t xml:space="preserve"> Blackmagic is one of the world's leading innovators and manufacturers of creative video technology.  It designs and manufactures digital movie cameras and develops video editing software for compositing and other effects, </w:t>
      </w:r>
      <w:hyperlink r:id="rId12" w:history="1">
        <w:r w:rsidRPr="00E32DEB">
          <w:rPr>
            <w:rStyle w:val="Hyperlink"/>
            <w:rFonts w:ascii="Arial" w:hAnsi="Arial" w:cs="Arial"/>
            <w:color w:val="auto"/>
            <w:sz w:val="22"/>
            <w:szCs w:val="22"/>
            <w:lang w:val="en-GB"/>
          </w:rPr>
          <w:t>www.blackmagicdesign.com</w:t>
        </w:r>
      </w:hyperlink>
    </w:p>
    <w:p w:rsidR="00981D1C" w:rsidRPr="00E370AD" w:rsidRDefault="00981D1C" w:rsidP="00981D1C">
      <w:pPr>
        <w:spacing w:after="0"/>
        <w:jc w:val="both"/>
        <w:rPr>
          <w:rFonts w:ascii="Arial" w:hAnsi="Arial" w:cs="Arial"/>
          <w:iCs/>
          <w:lang w:val="en-GB"/>
        </w:rPr>
      </w:pPr>
      <w:r w:rsidRPr="00E32FAD">
        <w:rPr>
          <w:rFonts w:ascii="Arial" w:hAnsi="Arial" w:cs="Arial"/>
          <w:b/>
          <w:lang w:val="en-GB"/>
        </w:rPr>
        <w:t xml:space="preserve">Chaos Group: </w:t>
      </w:r>
      <w:r w:rsidRPr="00047F8A">
        <w:rPr>
          <w:rFonts w:ascii="Arial" w:hAnsi="Arial" w:cs="Arial"/>
          <w:color w:val="000000"/>
          <w:sz w:val="22"/>
          <w:lang w:val="en-GB"/>
        </w:rPr>
        <w:t>Chaos Group is a worldwide leader in computer graphics. We create the technology that helps artists and designers create photoreal imagery and animation for design, television, and feature films. Our physically-based rendering and simulation software is used daily by top design studios, architectural firms, advertising agencies, and visual effects companies around the globe. Our research and development in cloud rendering, material scanning, and virtual reality is shaping the future of creative storytelling and digital design</w:t>
      </w:r>
      <w:r>
        <w:rPr>
          <w:rFonts w:ascii="Arial" w:hAnsi="Arial" w:cs="Arial"/>
          <w:color w:val="000000"/>
          <w:sz w:val="22"/>
          <w:lang w:val="en-GB"/>
        </w:rPr>
        <w:t xml:space="preserve">, </w:t>
      </w:r>
      <w:hyperlink r:id="rId13" w:history="1">
        <w:r w:rsidRPr="00047F8A">
          <w:rPr>
            <w:rStyle w:val="Hyperlink"/>
            <w:rFonts w:ascii="Arial" w:hAnsi="Arial" w:cs="Arial"/>
            <w:color w:val="auto"/>
            <w:sz w:val="22"/>
            <w:lang w:val="en-GB"/>
          </w:rPr>
          <w:t>www.chaosgroup.com</w:t>
        </w:r>
      </w:hyperlink>
      <w:r w:rsidRPr="00047F8A">
        <w:rPr>
          <w:rFonts w:ascii="Arial" w:hAnsi="Arial" w:cs="Arial"/>
          <w:sz w:val="22"/>
          <w:lang w:val="en-GB"/>
        </w:rPr>
        <w:t>.</w:t>
      </w:r>
      <w:r>
        <w:rPr>
          <w:rFonts w:ascii="Arial" w:hAnsi="Arial" w:cs="Arial"/>
          <w:color w:val="000000"/>
          <w:sz w:val="22"/>
          <w:lang w:val="en-GB"/>
        </w:rPr>
        <w:t xml:space="preserve"> </w:t>
      </w:r>
    </w:p>
    <w:p w:rsidR="00981D1C" w:rsidRPr="00695E25" w:rsidRDefault="00981D1C" w:rsidP="00981D1C">
      <w:pPr>
        <w:jc w:val="both"/>
        <w:rPr>
          <w:rFonts w:ascii="Arial" w:hAnsi="Arial" w:cs="Arial"/>
          <w:lang w:val="en-US"/>
        </w:rPr>
      </w:pPr>
      <w:r w:rsidRPr="00695E25">
        <w:rPr>
          <w:rFonts w:ascii="Arial" w:hAnsi="Arial" w:cs="Arial"/>
          <w:b/>
          <w:lang w:val="en-US"/>
        </w:rPr>
        <w:t>Dell EMC:</w:t>
      </w:r>
      <w:r w:rsidRPr="00695E25">
        <w:rPr>
          <w:rFonts w:ascii="Arial" w:hAnsi="Arial" w:cs="Arial"/>
          <w:lang w:val="en-US"/>
        </w:rPr>
        <w:t xml:space="preserve"> Dell EMC is a part of Dell Inc., enables organizations to transform their data center using industry-leading converged infrastructure, servers, storage and data protection technologies. This provides a trusted foundation for businesses to transform IT, through the creation of a hybrid cloud, and transform their business through the creation of cloud-native applications and big data solutions, </w:t>
      </w:r>
      <w:hyperlink r:id="rId14" w:history="1">
        <w:r w:rsidRPr="00695E25">
          <w:rPr>
            <w:rStyle w:val="Hyperlink"/>
            <w:rFonts w:ascii="Arial" w:hAnsi="Arial" w:cs="Arial"/>
            <w:color w:val="auto"/>
            <w:lang w:val="en-US"/>
          </w:rPr>
          <w:t>www.delltechnologies.com</w:t>
        </w:r>
      </w:hyperlink>
      <w:r w:rsidRPr="00695E25">
        <w:rPr>
          <w:rFonts w:ascii="Arial" w:hAnsi="Arial" w:cs="Arial"/>
          <w:lang w:val="en-US"/>
        </w:rPr>
        <w:t xml:space="preserve">. </w:t>
      </w:r>
    </w:p>
    <w:p w:rsidR="00981D1C" w:rsidRPr="005D3DA8" w:rsidRDefault="00981D1C" w:rsidP="00981D1C">
      <w:pPr>
        <w:spacing w:after="0"/>
        <w:jc w:val="both"/>
        <w:rPr>
          <w:rFonts w:ascii="Arial" w:hAnsi="Arial" w:cs="Arial"/>
          <w:bCs/>
          <w:lang w:val="en-GB"/>
        </w:rPr>
      </w:pPr>
      <w:r w:rsidRPr="005D3DA8">
        <w:rPr>
          <w:rFonts w:ascii="Arial" w:hAnsi="Arial" w:cs="Arial"/>
          <w:b/>
          <w:lang w:val="en-GB"/>
        </w:rPr>
        <w:t xml:space="preserve">Esri: </w:t>
      </w:r>
      <w:r w:rsidRPr="005D3DA8">
        <w:rPr>
          <w:rFonts w:ascii="Arial" w:hAnsi="Arial" w:cs="Arial"/>
          <w:lang w:val="en-GB"/>
        </w:rPr>
        <w:t xml:space="preserve">Esri is the world's leading software manufacturer of geo information systems (GIS). This technology uses in large part 3D, graphic data processing, visualization, animation and other multimedia resources, </w:t>
      </w:r>
      <w:hyperlink r:id="rId15" w:history="1">
        <w:r w:rsidRPr="005D3DA8">
          <w:rPr>
            <w:rStyle w:val="Hyperlink"/>
            <w:rFonts w:ascii="Arial" w:hAnsi="Arial" w:cs="Arial"/>
            <w:color w:val="auto"/>
            <w:lang w:val="en-GB"/>
          </w:rPr>
          <w:t>www.esri.com</w:t>
        </w:r>
      </w:hyperlink>
      <w:r w:rsidRPr="005D3DA8">
        <w:rPr>
          <w:rFonts w:ascii="Arial" w:hAnsi="Arial" w:cs="Arial"/>
          <w:u w:val="single"/>
          <w:lang w:val="en-GB"/>
        </w:rPr>
        <w:t>.</w:t>
      </w:r>
    </w:p>
    <w:p w:rsidR="00981D1C" w:rsidRPr="005D3DA8" w:rsidRDefault="00981D1C" w:rsidP="00981D1C">
      <w:pPr>
        <w:tabs>
          <w:tab w:val="left" w:pos="7020"/>
        </w:tabs>
        <w:spacing w:after="0"/>
        <w:jc w:val="both"/>
        <w:outlineLvl w:val="0"/>
        <w:rPr>
          <w:rFonts w:ascii="Arial" w:hAnsi="Arial" w:cs="Arial"/>
          <w:lang w:val="en-GB"/>
        </w:rPr>
      </w:pPr>
      <w:r w:rsidRPr="005D3DA8">
        <w:rPr>
          <w:rFonts w:ascii="Arial" w:hAnsi="Arial" w:cs="Arial"/>
          <w:b/>
          <w:lang w:val="en-GB"/>
        </w:rPr>
        <w:t>Maxon Computer:</w:t>
      </w:r>
      <w:r w:rsidRPr="005D3DA8">
        <w:rPr>
          <w:rFonts w:ascii="Arial" w:hAnsi="Arial" w:cs="Arial"/>
          <w:lang w:val="en-GB"/>
        </w:rPr>
        <w:t xml:space="preserve"> Manufacturer of high-end 3D modelling, animation and rendering software. Their Cinema 4D and </w:t>
      </w:r>
      <w:proofErr w:type="spellStart"/>
      <w:r w:rsidRPr="005D3DA8">
        <w:rPr>
          <w:rFonts w:ascii="Arial" w:hAnsi="Arial" w:cs="Arial"/>
          <w:lang w:val="en-GB"/>
        </w:rPr>
        <w:t>BodyPaint</w:t>
      </w:r>
      <w:proofErr w:type="spellEnd"/>
      <w:r w:rsidRPr="005D3DA8">
        <w:rPr>
          <w:rFonts w:ascii="Arial" w:hAnsi="Arial" w:cs="Arial"/>
          <w:lang w:val="en-GB"/>
        </w:rPr>
        <w:t xml:space="preserve"> 3D programmes have received multiple awards, </w:t>
      </w:r>
      <w:hyperlink r:id="rId16" w:history="1">
        <w:r w:rsidRPr="005D3DA8">
          <w:rPr>
            <w:rStyle w:val="Hyperlink"/>
            <w:rFonts w:ascii="Arial" w:hAnsi="Arial" w:cs="Arial"/>
            <w:color w:val="auto"/>
            <w:lang w:val="en-GB"/>
          </w:rPr>
          <w:t>www.maxon.net</w:t>
        </w:r>
      </w:hyperlink>
      <w:r w:rsidRPr="005D3DA8">
        <w:rPr>
          <w:rFonts w:ascii="Arial" w:hAnsi="Arial" w:cs="Arial"/>
          <w:lang w:val="en-GB"/>
        </w:rPr>
        <w:t>.</w:t>
      </w:r>
    </w:p>
    <w:p w:rsidR="00981D1C" w:rsidRPr="005D3DA8" w:rsidRDefault="00981D1C" w:rsidP="00981D1C">
      <w:pPr>
        <w:tabs>
          <w:tab w:val="left" w:pos="7020"/>
        </w:tabs>
        <w:spacing w:after="0"/>
        <w:jc w:val="both"/>
        <w:outlineLvl w:val="0"/>
        <w:rPr>
          <w:rFonts w:ascii="Arial" w:hAnsi="Arial" w:cs="Arial"/>
          <w:bCs/>
          <w:lang w:val="en-GB"/>
        </w:rPr>
      </w:pPr>
      <w:r w:rsidRPr="005D3DA8">
        <w:rPr>
          <w:rFonts w:ascii="Arial" w:hAnsi="Arial" w:cs="Arial"/>
          <w:b/>
          <w:lang w:val="en-GB"/>
        </w:rPr>
        <w:t xml:space="preserve">NEC Display Solutions </w:t>
      </w:r>
      <w:r w:rsidRPr="005D3DA8">
        <w:rPr>
          <w:rFonts w:ascii="Arial" w:hAnsi="Arial" w:cs="Arial"/>
          <w:b/>
          <w:bCs/>
          <w:lang w:val="en-GB"/>
        </w:rPr>
        <w:t xml:space="preserve">Europe: </w:t>
      </w:r>
      <w:r w:rsidRPr="005D3DA8">
        <w:rPr>
          <w:rFonts w:ascii="Arial" w:hAnsi="Arial" w:cs="Arial"/>
          <w:bCs/>
          <w:lang w:val="en-GB"/>
        </w:rPr>
        <w:t xml:space="preserve">This globally active company currently holds the leading position in the "Display Market" and offers efficient and productive "Total Display Solutions", </w:t>
      </w:r>
      <w:r w:rsidRPr="005D3DA8">
        <w:rPr>
          <w:rFonts w:ascii="Arial" w:hAnsi="Arial" w:cs="Arial"/>
          <w:bCs/>
          <w:u w:val="single"/>
          <w:lang w:val="en-GB"/>
        </w:rPr>
        <w:t>www.nec-display-solutions.com</w:t>
      </w:r>
      <w:r w:rsidRPr="005D3DA8">
        <w:rPr>
          <w:rFonts w:ascii="Arial" w:hAnsi="Arial" w:cs="Arial"/>
          <w:bCs/>
          <w:lang w:val="en-GB"/>
        </w:rPr>
        <w:t xml:space="preserve">. </w:t>
      </w:r>
    </w:p>
    <w:p w:rsidR="00981D1C" w:rsidRDefault="00981D1C" w:rsidP="00981D1C">
      <w:pPr>
        <w:tabs>
          <w:tab w:val="left" w:pos="7020"/>
        </w:tabs>
        <w:spacing w:after="0"/>
        <w:jc w:val="both"/>
        <w:outlineLvl w:val="0"/>
        <w:rPr>
          <w:rFonts w:ascii="Arial" w:hAnsi="Arial" w:cs="Arial"/>
          <w:u w:val="single"/>
          <w:lang w:val="en-GB"/>
        </w:rPr>
      </w:pPr>
      <w:r w:rsidRPr="00E32FAD">
        <w:rPr>
          <w:rFonts w:ascii="Arial" w:hAnsi="Arial" w:cs="Arial"/>
          <w:b/>
          <w:lang w:val="en-GB"/>
        </w:rPr>
        <w:t>PNY Technologies:</w:t>
      </w:r>
      <w:r w:rsidRPr="00E32FAD">
        <w:rPr>
          <w:rFonts w:ascii="Arial" w:hAnsi="Arial" w:cs="Arial"/>
          <w:lang w:val="en-GB"/>
        </w:rPr>
        <w:t xml:space="preserve"> Market-leading manufacturer of high-end IT products that provide state-of-the-art solutions from NVIDIA® QUADRO® and TESLA™ for designers, engineers and scientists</w:t>
      </w:r>
      <w:r w:rsidRPr="00E32DEB">
        <w:rPr>
          <w:rFonts w:ascii="Arial" w:hAnsi="Arial" w:cs="Arial"/>
          <w:lang w:val="en-GB"/>
        </w:rPr>
        <w:t xml:space="preserve">, </w:t>
      </w:r>
      <w:hyperlink r:id="rId17" w:history="1">
        <w:r w:rsidR="00E32DEB" w:rsidRPr="00E32DEB">
          <w:rPr>
            <w:rStyle w:val="Hyperlink"/>
            <w:rFonts w:ascii="Arial" w:hAnsi="Arial" w:cs="Arial"/>
            <w:color w:val="auto"/>
            <w:lang w:val="en-GB"/>
          </w:rPr>
          <w:t>www.pny.eu</w:t>
        </w:r>
      </w:hyperlink>
      <w:r w:rsidRPr="00E32DEB">
        <w:rPr>
          <w:rFonts w:ascii="Arial" w:hAnsi="Arial" w:cs="Arial"/>
          <w:u w:val="single"/>
          <w:lang w:val="en-GB"/>
        </w:rPr>
        <w:t>.</w:t>
      </w:r>
    </w:p>
    <w:p w:rsidR="00E32DEB" w:rsidRPr="00E32DEB" w:rsidRDefault="00E32DEB" w:rsidP="00981D1C">
      <w:pPr>
        <w:tabs>
          <w:tab w:val="left" w:pos="7020"/>
        </w:tabs>
        <w:spacing w:after="0"/>
        <w:jc w:val="both"/>
        <w:outlineLvl w:val="0"/>
        <w:rPr>
          <w:rFonts w:ascii="Arial" w:hAnsi="Arial" w:cs="Arial"/>
          <w:lang w:val="en-GB"/>
        </w:rPr>
      </w:pPr>
      <w:r w:rsidRPr="00E32DEB">
        <w:rPr>
          <w:rFonts w:ascii="Arial" w:hAnsi="Arial" w:cs="Arial"/>
          <w:b/>
          <w:lang w:val="en-GB"/>
        </w:rPr>
        <w:t>Quantum:</w:t>
      </w:r>
      <w:r w:rsidRPr="00E32DEB">
        <w:rPr>
          <w:rFonts w:ascii="Arial" w:hAnsi="Arial" w:cs="Arial"/>
          <w:lang w:val="en-GB"/>
        </w:rPr>
        <w:t xml:space="preserve"> Quantum workflow storage solutions provide the performance and reliability needed to meet extreme production and delivery deadlines, </w:t>
      </w:r>
      <w:hyperlink r:id="rId18" w:history="1">
        <w:r w:rsidRPr="00E32DEB">
          <w:rPr>
            <w:rStyle w:val="Hyperlink"/>
            <w:rFonts w:ascii="Arial" w:hAnsi="Arial" w:cs="Arial"/>
            <w:color w:val="auto"/>
            <w:lang w:val="en-GB"/>
          </w:rPr>
          <w:t>www.quantum.com</w:t>
        </w:r>
      </w:hyperlink>
    </w:p>
    <w:p w:rsidR="00981D1C" w:rsidRPr="005D53D6" w:rsidRDefault="00981D1C" w:rsidP="00981D1C">
      <w:pPr>
        <w:tabs>
          <w:tab w:val="left" w:pos="7020"/>
        </w:tabs>
        <w:spacing w:after="0"/>
        <w:jc w:val="both"/>
        <w:outlineLvl w:val="0"/>
        <w:rPr>
          <w:rFonts w:ascii="Arial" w:hAnsi="Arial" w:cs="Arial"/>
          <w:b/>
          <w:sz w:val="22"/>
          <w:lang w:val="en-GB"/>
        </w:rPr>
      </w:pPr>
      <w:proofErr w:type="spellStart"/>
      <w:r w:rsidRPr="005D53D6">
        <w:rPr>
          <w:rFonts w:ascii="Arial" w:hAnsi="Arial" w:cs="Arial"/>
          <w:b/>
          <w:sz w:val="22"/>
          <w:lang w:val="en-GB"/>
        </w:rPr>
        <w:t>Vogelsänger</w:t>
      </w:r>
      <w:proofErr w:type="spellEnd"/>
      <w:r w:rsidRPr="005D53D6">
        <w:rPr>
          <w:rFonts w:ascii="Arial" w:hAnsi="Arial" w:cs="Arial"/>
          <w:b/>
          <w:sz w:val="22"/>
          <w:lang w:val="en-GB"/>
        </w:rPr>
        <w:t xml:space="preserve">: </w:t>
      </w:r>
      <w:r w:rsidRPr="005D53D6">
        <w:rPr>
          <w:rFonts w:ascii="Arial" w:eastAsia="Times New Roman" w:hAnsi="Arial" w:cs="Arial"/>
          <w:sz w:val="22"/>
          <w:lang w:val="en-GB"/>
        </w:rPr>
        <w:t>Photo, Film, Multimedia, Event, Consulting – five elements include five specific services</w:t>
      </w:r>
      <w:r>
        <w:rPr>
          <w:rFonts w:ascii="Arial" w:eastAsia="Times New Roman" w:hAnsi="Arial" w:cs="Arial"/>
          <w:sz w:val="22"/>
          <w:lang w:val="en-GB"/>
        </w:rPr>
        <w:t>:</w:t>
      </w:r>
      <w:r w:rsidRPr="005D53D6">
        <w:rPr>
          <w:rFonts w:ascii="Arial" w:eastAsia="Times New Roman" w:hAnsi="Arial" w:cs="Arial"/>
          <w:sz w:val="22"/>
          <w:lang w:val="en-GB"/>
        </w:rPr>
        <w:t xml:space="preserve"> In any combination plus inspiring each other. </w:t>
      </w:r>
      <w:hyperlink r:id="rId19" w:history="1">
        <w:r w:rsidRPr="005D53D6">
          <w:rPr>
            <w:rStyle w:val="Hyperlink"/>
            <w:rFonts w:ascii="Arial" w:eastAsia="Times New Roman" w:hAnsi="Arial" w:cs="Arial"/>
            <w:color w:val="auto"/>
            <w:sz w:val="22"/>
            <w:lang w:val="en-GB"/>
          </w:rPr>
          <w:t>www.vogelsaenger.de</w:t>
        </w:r>
      </w:hyperlink>
      <w:r w:rsidRPr="005D53D6">
        <w:rPr>
          <w:rFonts w:ascii="Arial" w:hAnsi="Arial" w:cs="Arial"/>
          <w:sz w:val="22"/>
          <w:lang w:val="en-GB"/>
        </w:rPr>
        <w:t>.</w:t>
      </w:r>
    </w:p>
    <w:p w:rsidR="00981D1C" w:rsidRPr="0076276B" w:rsidRDefault="00981D1C" w:rsidP="00981D1C">
      <w:pPr>
        <w:tabs>
          <w:tab w:val="left" w:pos="7020"/>
        </w:tabs>
        <w:spacing w:after="0"/>
        <w:jc w:val="both"/>
        <w:outlineLvl w:val="0"/>
        <w:rPr>
          <w:rFonts w:ascii="Arial" w:hAnsi="Arial" w:cs="Arial"/>
          <w:lang w:val="en-GB"/>
        </w:rPr>
      </w:pPr>
      <w:r w:rsidRPr="0076276B">
        <w:rPr>
          <w:rFonts w:ascii="Arial" w:hAnsi="Arial" w:cs="Arial"/>
          <w:b/>
          <w:lang w:val="en-GB"/>
        </w:rPr>
        <w:t>Wacom:</w:t>
      </w:r>
      <w:r w:rsidRPr="0076276B">
        <w:rPr>
          <w:rFonts w:ascii="Arial" w:hAnsi="Arial" w:cs="Arial"/>
          <w:lang w:val="en-GB"/>
        </w:rPr>
        <w:t xml:space="preserve"> Leading manufacturer of pen tablets, interactive pen displays and digital interface solutions, </w:t>
      </w:r>
      <w:hyperlink r:id="rId20" w:history="1">
        <w:r w:rsidRPr="0076276B">
          <w:rPr>
            <w:rStyle w:val="Hyperlink"/>
            <w:rFonts w:ascii="Arial" w:hAnsi="Arial" w:cs="Arial"/>
            <w:color w:val="auto"/>
            <w:lang w:val="en-GB"/>
          </w:rPr>
          <w:t>www.wacom.com</w:t>
        </w:r>
      </w:hyperlink>
      <w:r w:rsidRPr="0076276B">
        <w:rPr>
          <w:rFonts w:ascii="Arial" w:hAnsi="Arial" w:cs="Arial"/>
          <w:lang w:val="en-GB"/>
        </w:rPr>
        <w:t xml:space="preserve">. </w:t>
      </w:r>
    </w:p>
    <w:p w:rsidR="00981D1C" w:rsidRPr="00277B4C" w:rsidRDefault="00981D1C" w:rsidP="00981D1C">
      <w:pPr>
        <w:tabs>
          <w:tab w:val="left" w:pos="7020"/>
        </w:tabs>
        <w:spacing w:after="0"/>
        <w:jc w:val="both"/>
        <w:outlineLvl w:val="0"/>
        <w:rPr>
          <w:rFonts w:ascii="Arial" w:hAnsi="Arial" w:cs="Arial"/>
          <w:lang w:val="en-GB"/>
        </w:rPr>
      </w:pPr>
    </w:p>
    <w:p w:rsidR="00981D1C" w:rsidRPr="00C441E4" w:rsidRDefault="00981D1C" w:rsidP="00981D1C">
      <w:pPr>
        <w:tabs>
          <w:tab w:val="left" w:pos="7020"/>
        </w:tabs>
        <w:spacing w:after="0"/>
        <w:jc w:val="both"/>
        <w:outlineLvl w:val="0"/>
        <w:rPr>
          <w:rFonts w:ascii="Arial" w:hAnsi="Arial" w:cs="Arial"/>
          <w:b/>
          <w:lang w:val="en-GB"/>
        </w:rPr>
      </w:pPr>
      <w:r w:rsidRPr="001E292A">
        <w:rPr>
          <w:rFonts w:ascii="Arial" w:hAnsi="Arial" w:cs="Arial"/>
          <w:lang w:val="en-GB"/>
        </w:rPr>
        <w:t xml:space="preserve">All events will be supported by the </w:t>
      </w:r>
      <w:r w:rsidRPr="001E292A">
        <w:rPr>
          <w:rFonts w:ascii="Arial" w:hAnsi="Arial" w:cs="Arial"/>
          <w:b/>
          <w:lang w:val="en-GB"/>
        </w:rPr>
        <w:t>Bavarian State Ministry for Economics and Media, Energy and Technology</w:t>
      </w:r>
      <w:r w:rsidRPr="001E292A">
        <w:rPr>
          <w:rFonts w:ascii="Arial" w:hAnsi="Arial" w:cs="Arial"/>
          <w:lang w:val="en-GB"/>
        </w:rPr>
        <w:t xml:space="preserve"> and by the </w:t>
      </w:r>
      <w:r w:rsidRPr="00C441E4">
        <w:rPr>
          <w:rFonts w:ascii="Arial" w:hAnsi="Arial" w:cs="Arial"/>
          <w:b/>
          <w:lang w:val="en-GB"/>
        </w:rPr>
        <w:t>Team of Excellence Culture Creative Industries City of Munich.</w:t>
      </w:r>
    </w:p>
    <w:p w:rsidR="00981D1C" w:rsidRPr="00277B4C" w:rsidRDefault="00981D1C" w:rsidP="00981D1C">
      <w:pPr>
        <w:tabs>
          <w:tab w:val="left" w:pos="7020"/>
        </w:tabs>
        <w:spacing w:after="0"/>
        <w:jc w:val="both"/>
        <w:outlineLvl w:val="0"/>
        <w:rPr>
          <w:rFonts w:ascii="Arial" w:hAnsi="Arial" w:cs="Arial"/>
          <w:lang w:val="en-GB"/>
        </w:rPr>
      </w:pPr>
    </w:p>
    <w:p w:rsidR="00981D1C" w:rsidRPr="00277B4C" w:rsidRDefault="00981D1C" w:rsidP="00981D1C">
      <w:pPr>
        <w:tabs>
          <w:tab w:val="left" w:pos="7020"/>
        </w:tabs>
        <w:spacing w:after="0"/>
        <w:jc w:val="both"/>
        <w:outlineLvl w:val="0"/>
        <w:rPr>
          <w:rFonts w:ascii="Arial" w:hAnsi="Arial" w:cs="Arial"/>
          <w:lang w:val="en-US"/>
        </w:rPr>
      </w:pPr>
      <w:r w:rsidRPr="005D3DA8">
        <w:rPr>
          <w:rFonts w:ascii="Arial" w:hAnsi="Arial" w:cs="Arial"/>
          <w:lang w:val="en-GB"/>
        </w:rPr>
        <w:t xml:space="preserve">animago is organised by the special-interest German-language magazine known as DIGITAL PRODUCTION, </w:t>
      </w:r>
      <w:hyperlink r:id="rId21" w:history="1">
        <w:r w:rsidRPr="005D3DA8">
          <w:rPr>
            <w:rStyle w:val="Hyperlink"/>
            <w:rFonts w:ascii="Arial" w:hAnsi="Arial" w:cs="Arial"/>
            <w:color w:val="auto"/>
            <w:lang w:val="en-GB"/>
          </w:rPr>
          <w:t>www.digitalproduction.com</w:t>
        </w:r>
      </w:hyperlink>
      <w:r w:rsidRPr="005D3DA8">
        <w:rPr>
          <w:rFonts w:ascii="Arial" w:hAnsi="Arial" w:cs="Arial"/>
          <w:lang w:val="en-GB"/>
        </w:rPr>
        <w:t>. DIGITAL PRODUCTION is published by</w:t>
      </w:r>
      <w:r>
        <w:rPr>
          <w:rFonts w:ascii="Arial" w:hAnsi="Arial" w:cs="Arial"/>
          <w:lang w:val="en-GB"/>
        </w:rPr>
        <w:t xml:space="preserve"> DETAIL Business Information GmbH</w:t>
      </w:r>
      <w:r w:rsidRPr="00277B4C">
        <w:rPr>
          <w:rFonts w:ascii="Arial" w:hAnsi="Arial" w:cs="Arial"/>
          <w:lang w:val="en-US"/>
        </w:rPr>
        <w:t xml:space="preserve">, </w:t>
      </w:r>
      <w:hyperlink r:id="rId22" w:history="1">
        <w:r w:rsidRPr="00277B4C">
          <w:rPr>
            <w:rStyle w:val="Hyperlink"/>
            <w:rFonts w:ascii="Arial" w:hAnsi="Arial" w:cs="Arial"/>
            <w:color w:val="auto"/>
            <w:lang w:val="en-US"/>
          </w:rPr>
          <w:t>www.detail-business.de/en/</w:t>
        </w:r>
      </w:hyperlink>
      <w:r w:rsidRPr="00277B4C">
        <w:rPr>
          <w:rFonts w:ascii="Arial" w:hAnsi="Arial" w:cs="Arial"/>
          <w:lang w:val="en-US"/>
        </w:rPr>
        <w:t>.</w:t>
      </w:r>
      <w:r>
        <w:rPr>
          <w:rFonts w:ascii="Arial" w:hAnsi="Arial" w:cs="Arial"/>
          <w:lang w:val="en-US"/>
        </w:rPr>
        <w:t xml:space="preserve"> </w:t>
      </w:r>
      <w:r w:rsidRPr="00277B4C">
        <w:rPr>
          <w:rFonts w:ascii="Arial" w:hAnsi="Arial" w:cs="Arial"/>
          <w:lang w:val="en-US"/>
        </w:rPr>
        <w:t xml:space="preserve"> </w:t>
      </w:r>
    </w:p>
    <w:p w:rsidR="00981D1C" w:rsidRPr="00277B4C" w:rsidRDefault="00981D1C" w:rsidP="00981D1C">
      <w:pPr>
        <w:spacing w:after="0"/>
        <w:ind w:right="1150"/>
        <w:rPr>
          <w:rFonts w:ascii="Arial" w:hAnsi="Arial" w:cs="Arial"/>
          <w:lang w:val="en-US"/>
        </w:rPr>
      </w:pPr>
    </w:p>
    <w:p w:rsidR="00981D1C" w:rsidRPr="00277B4C" w:rsidRDefault="00981D1C" w:rsidP="00981D1C">
      <w:pPr>
        <w:spacing w:after="0"/>
        <w:ind w:right="1150"/>
        <w:rPr>
          <w:rFonts w:ascii="Arial" w:hAnsi="Arial" w:cs="Arial"/>
          <w:lang w:val="en-US"/>
        </w:rPr>
      </w:pPr>
      <w:r w:rsidRPr="00277B4C">
        <w:rPr>
          <w:rFonts w:ascii="Arial" w:hAnsi="Arial" w:cs="Arial"/>
          <w:lang w:val="en-US"/>
        </w:rPr>
        <w:t xml:space="preserve">More information: </w:t>
      </w:r>
      <w:hyperlink r:id="rId23" w:history="1">
        <w:r w:rsidRPr="00277B4C">
          <w:rPr>
            <w:rStyle w:val="Hyperlink"/>
            <w:rFonts w:ascii="Arial" w:hAnsi="Arial" w:cs="Arial"/>
            <w:color w:val="auto"/>
            <w:lang w:val="en-US"/>
          </w:rPr>
          <w:t>www.animago.com/en</w:t>
        </w:r>
      </w:hyperlink>
      <w:r>
        <w:rPr>
          <w:rFonts w:ascii="Arial" w:hAnsi="Arial" w:cs="Arial"/>
          <w:lang w:val="en-US"/>
        </w:rPr>
        <w:t xml:space="preserve"> </w:t>
      </w:r>
    </w:p>
    <w:p w:rsidR="00981D1C" w:rsidRPr="00277B4C" w:rsidRDefault="00981D1C" w:rsidP="00981D1C">
      <w:pPr>
        <w:spacing w:after="0"/>
        <w:ind w:right="1150"/>
        <w:rPr>
          <w:rStyle w:val="Hyperlink"/>
          <w:rFonts w:ascii="Arial" w:hAnsi="Arial" w:cs="Arial"/>
          <w:color w:val="auto"/>
          <w:lang w:val="en-US"/>
        </w:rPr>
      </w:pPr>
      <w:r w:rsidRPr="00277B4C">
        <w:rPr>
          <w:rFonts w:ascii="Arial" w:hAnsi="Arial" w:cs="Arial"/>
          <w:lang w:val="en-US"/>
        </w:rPr>
        <w:t xml:space="preserve">Press area: </w:t>
      </w:r>
      <w:hyperlink r:id="rId24" w:history="1">
        <w:r w:rsidRPr="00277B4C">
          <w:rPr>
            <w:rStyle w:val="Hyperlink"/>
            <w:rFonts w:ascii="Arial" w:hAnsi="Arial" w:cs="Arial"/>
            <w:color w:val="auto"/>
            <w:lang w:val="en-US"/>
          </w:rPr>
          <w:t>www.animago.com/en/press/</w:t>
        </w:r>
      </w:hyperlink>
      <w:r>
        <w:rPr>
          <w:rFonts w:ascii="Arial" w:hAnsi="Arial" w:cs="Arial"/>
          <w:lang w:val="en-US"/>
        </w:rPr>
        <w:t xml:space="preserve"> </w:t>
      </w:r>
    </w:p>
    <w:p w:rsidR="00981D1C" w:rsidRPr="0019591D" w:rsidRDefault="00981D1C" w:rsidP="00981D1C">
      <w:pPr>
        <w:spacing w:after="0"/>
        <w:ind w:right="1150"/>
        <w:rPr>
          <w:rStyle w:val="Hyperlink"/>
          <w:rFonts w:ascii="Arial" w:hAnsi="Arial" w:cs="Arial"/>
          <w:color w:val="auto"/>
          <w:u w:val="none"/>
          <w:lang w:val="en-US"/>
        </w:rPr>
      </w:pPr>
      <w:r>
        <w:rPr>
          <w:rStyle w:val="Hyperlink"/>
          <w:rFonts w:ascii="Arial" w:hAnsi="Arial" w:cs="Arial"/>
          <w:color w:val="auto"/>
          <w:u w:val="none"/>
          <w:lang w:val="en-US"/>
        </w:rPr>
        <w:t>Conference t</w:t>
      </w:r>
      <w:r w:rsidRPr="0019591D">
        <w:rPr>
          <w:rStyle w:val="Hyperlink"/>
          <w:rFonts w:ascii="Arial" w:hAnsi="Arial" w:cs="Arial"/>
          <w:color w:val="auto"/>
          <w:u w:val="none"/>
          <w:lang w:val="en-US"/>
        </w:rPr>
        <w:t xml:space="preserve">ickets: </w:t>
      </w:r>
      <w:hyperlink r:id="rId25" w:history="1">
        <w:r w:rsidRPr="00277B4C">
          <w:rPr>
            <w:rStyle w:val="Hyperlink"/>
            <w:rFonts w:ascii="Arial" w:hAnsi="Arial" w:cs="Arial"/>
            <w:color w:val="auto"/>
            <w:lang w:val="en-US"/>
          </w:rPr>
          <w:t>www.animago.com/en/tickets/</w:t>
        </w:r>
      </w:hyperlink>
      <w:r>
        <w:rPr>
          <w:rStyle w:val="Hyperlink"/>
          <w:rFonts w:ascii="Arial" w:hAnsi="Arial" w:cs="Arial"/>
          <w:color w:val="auto"/>
          <w:u w:val="none"/>
          <w:lang w:val="en-US"/>
        </w:rPr>
        <w:t xml:space="preserve"> </w:t>
      </w:r>
      <w:r w:rsidRPr="0019591D">
        <w:rPr>
          <w:rStyle w:val="Hyperlink"/>
          <w:rFonts w:ascii="Arial" w:hAnsi="Arial" w:cs="Arial"/>
          <w:color w:val="auto"/>
          <w:u w:val="none"/>
          <w:lang w:val="en-US"/>
        </w:rPr>
        <w:t xml:space="preserve"> </w:t>
      </w:r>
    </w:p>
    <w:p w:rsidR="00981D1C" w:rsidRPr="0019591D" w:rsidRDefault="00981D1C" w:rsidP="00981D1C">
      <w:pPr>
        <w:spacing w:after="0"/>
        <w:ind w:right="1150"/>
        <w:rPr>
          <w:rStyle w:val="Hyperlink"/>
          <w:rFonts w:ascii="Arial" w:hAnsi="Arial" w:cs="Arial"/>
          <w:color w:val="auto"/>
          <w:sz w:val="22"/>
          <w:szCs w:val="19"/>
          <w:lang w:val="en-US"/>
        </w:rPr>
      </w:pPr>
    </w:p>
    <w:p w:rsidR="00981D1C" w:rsidRPr="0095634D" w:rsidRDefault="000316A8" w:rsidP="00981D1C">
      <w:pPr>
        <w:tabs>
          <w:tab w:val="left" w:pos="9072"/>
        </w:tabs>
        <w:spacing w:line="260" w:lineRule="exact"/>
        <w:rPr>
          <w:rFonts w:ascii="Arial" w:hAnsi="Arial" w:cs="Arial"/>
          <w:color w:val="000000"/>
          <w:sz w:val="22"/>
          <w:szCs w:val="19"/>
          <w:lang w:val="en-US"/>
        </w:rPr>
      </w:pPr>
      <w:hyperlink r:id="rId26" w:history="1">
        <w:r w:rsidR="00981D1C" w:rsidRPr="0095634D">
          <w:rPr>
            <w:rStyle w:val="Hyperlink"/>
            <w:rFonts w:ascii="Arial" w:hAnsi="Arial" w:cs="Arial"/>
            <w:b/>
            <w:color w:val="C00000"/>
            <w:sz w:val="22"/>
            <w:szCs w:val="19"/>
            <w:lang w:val="en-US"/>
          </w:rPr>
          <w:t>Facebook</w:t>
        </w:r>
      </w:hyperlink>
      <w:r w:rsidR="00981D1C" w:rsidRPr="0095634D">
        <w:rPr>
          <w:rFonts w:ascii="Arial" w:hAnsi="Arial" w:cs="Arial"/>
          <w:b/>
          <w:color w:val="C00000"/>
          <w:sz w:val="22"/>
          <w:szCs w:val="19"/>
          <w:lang w:val="en-US"/>
        </w:rPr>
        <w:t xml:space="preserve"> | </w:t>
      </w:r>
      <w:hyperlink r:id="rId27" w:history="1">
        <w:r w:rsidR="00981D1C" w:rsidRPr="0095634D">
          <w:rPr>
            <w:rStyle w:val="Hyperlink"/>
            <w:rFonts w:ascii="Arial" w:hAnsi="Arial" w:cs="Arial"/>
            <w:b/>
            <w:color w:val="C00000"/>
            <w:sz w:val="22"/>
            <w:szCs w:val="19"/>
            <w:lang w:val="en-US"/>
          </w:rPr>
          <w:t>YouTube</w:t>
        </w:r>
      </w:hyperlink>
      <w:r w:rsidR="00981D1C" w:rsidRPr="0095634D">
        <w:rPr>
          <w:rFonts w:ascii="Arial" w:hAnsi="Arial" w:cs="Arial"/>
          <w:b/>
          <w:color w:val="C00000"/>
          <w:sz w:val="22"/>
          <w:szCs w:val="19"/>
          <w:lang w:val="en-US"/>
        </w:rPr>
        <w:t xml:space="preserve"> | </w:t>
      </w:r>
      <w:hyperlink r:id="rId28" w:history="1">
        <w:r w:rsidR="00981D1C" w:rsidRPr="0095634D">
          <w:rPr>
            <w:rStyle w:val="Hyperlink"/>
            <w:rFonts w:ascii="Arial" w:hAnsi="Arial" w:cs="Arial"/>
            <w:b/>
            <w:color w:val="C00000"/>
            <w:sz w:val="22"/>
            <w:szCs w:val="19"/>
            <w:lang w:val="en-US"/>
          </w:rPr>
          <w:t>Twitter</w:t>
        </w:r>
      </w:hyperlink>
      <w:r w:rsidR="00981D1C" w:rsidRPr="0095634D">
        <w:rPr>
          <w:rStyle w:val="Hyperlink"/>
          <w:rFonts w:ascii="Arial" w:hAnsi="Arial" w:cs="Arial"/>
          <w:b/>
          <w:color w:val="C00000"/>
          <w:sz w:val="22"/>
          <w:szCs w:val="19"/>
          <w:u w:val="none"/>
          <w:lang w:val="en-US"/>
        </w:rPr>
        <w:t xml:space="preserve"> | </w:t>
      </w:r>
      <w:hyperlink r:id="rId29" w:history="1">
        <w:r w:rsidR="00981D1C" w:rsidRPr="0095634D">
          <w:rPr>
            <w:rStyle w:val="Hyperlink"/>
            <w:rFonts w:ascii="Arial" w:hAnsi="Arial" w:cs="Arial"/>
            <w:b/>
            <w:color w:val="C00000"/>
            <w:sz w:val="22"/>
            <w:szCs w:val="19"/>
            <w:lang w:val="en-US"/>
          </w:rPr>
          <w:t>Instagram</w:t>
        </w:r>
      </w:hyperlink>
      <w:r w:rsidR="00981D1C" w:rsidRPr="0095634D">
        <w:rPr>
          <w:rStyle w:val="Hyperlink"/>
          <w:rFonts w:ascii="Arial" w:hAnsi="Arial" w:cs="Arial"/>
          <w:color w:val="000000"/>
          <w:sz w:val="22"/>
          <w:szCs w:val="19"/>
          <w:u w:val="none"/>
          <w:lang w:val="en-US"/>
        </w:rPr>
        <w:t xml:space="preserve"> – </w:t>
      </w:r>
      <w:proofErr w:type="spellStart"/>
      <w:r w:rsidR="00981D1C" w:rsidRPr="0095634D">
        <w:rPr>
          <w:rStyle w:val="Hyperlink"/>
          <w:rFonts w:ascii="Arial" w:hAnsi="Arial" w:cs="Arial"/>
          <w:color w:val="000000"/>
          <w:sz w:val="22"/>
          <w:szCs w:val="19"/>
          <w:u w:val="none"/>
          <w:lang w:val="en-US"/>
        </w:rPr>
        <w:t>animagoAWARD</w:t>
      </w:r>
      <w:proofErr w:type="spellEnd"/>
      <w:r w:rsidR="00981D1C" w:rsidRPr="0095634D">
        <w:rPr>
          <w:rStyle w:val="Hyperlink"/>
          <w:rFonts w:ascii="Arial" w:hAnsi="Arial" w:cs="Arial"/>
          <w:color w:val="000000"/>
          <w:sz w:val="22"/>
          <w:szCs w:val="19"/>
          <w:u w:val="none"/>
          <w:lang w:val="en-US"/>
        </w:rPr>
        <w:t>; #animago2017</w:t>
      </w:r>
    </w:p>
    <w:p w:rsidR="005038D2" w:rsidRPr="00981D1C" w:rsidRDefault="005038D2" w:rsidP="00981D1C">
      <w:pPr>
        <w:tabs>
          <w:tab w:val="left" w:pos="7020"/>
        </w:tabs>
        <w:spacing w:after="0"/>
        <w:jc w:val="both"/>
        <w:outlineLvl w:val="0"/>
        <w:rPr>
          <w:rFonts w:ascii="Arial" w:hAnsi="Arial" w:cs="Arial"/>
          <w:color w:val="000000"/>
          <w:sz w:val="22"/>
          <w:szCs w:val="19"/>
          <w:lang w:val="en-US"/>
        </w:rPr>
      </w:pPr>
    </w:p>
    <w:sectPr w:rsidR="005038D2" w:rsidRPr="00981D1C" w:rsidSect="00C13B8D">
      <w:headerReference w:type="default" r:id="rId30"/>
      <w:footerReference w:type="even" r:id="rId31"/>
      <w:footerReference w:type="default" r:id="rId32"/>
      <w:pgSz w:w="11900" w:h="16840"/>
      <w:pgMar w:top="1417" w:right="1417" w:bottom="1134" w:left="1417" w:header="708" w:footer="47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6A8" w:rsidRDefault="000316A8">
      <w:r>
        <w:separator/>
      </w:r>
    </w:p>
  </w:endnote>
  <w:endnote w:type="continuationSeparator" w:id="0">
    <w:p w:rsidR="000316A8" w:rsidRDefault="0003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A02" w:rsidRDefault="0068433A" w:rsidP="00C13B8D">
    <w:pPr>
      <w:pStyle w:val="Fuzeile"/>
      <w:framePr w:wrap="around" w:vAnchor="text" w:hAnchor="margin" w:xAlign="right" w:y="1"/>
      <w:rPr>
        <w:rStyle w:val="Seitenzahl"/>
      </w:rPr>
    </w:pPr>
    <w:r>
      <w:rPr>
        <w:rStyle w:val="Seitenzahl"/>
      </w:rPr>
      <w:fldChar w:fldCharType="begin"/>
    </w:r>
    <w:r w:rsidR="004957ED">
      <w:rPr>
        <w:rStyle w:val="Seitenzahl"/>
      </w:rPr>
      <w:instrText>PAGE</w:instrText>
    </w:r>
    <w:r w:rsidR="008E2A02">
      <w:rPr>
        <w:rStyle w:val="Seitenzahl"/>
      </w:rPr>
      <w:instrText xml:space="preserve">  </w:instrText>
    </w:r>
    <w:r>
      <w:rPr>
        <w:rStyle w:val="Seitenzahl"/>
      </w:rPr>
      <w:fldChar w:fldCharType="end"/>
    </w:r>
  </w:p>
  <w:p w:rsidR="008E2A02" w:rsidRDefault="008E2A02" w:rsidP="00C13B8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A02" w:rsidRPr="0044363C" w:rsidRDefault="0068433A" w:rsidP="00C13B8D">
    <w:pPr>
      <w:pStyle w:val="Fuzeile"/>
      <w:framePr w:wrap="around" w:vAnchor="text" w:hAnchor="margin" w:xAlign="right" w:y="1"/>
      <w:rPr>
        <w:rStyle w:val="Seitenzahl"/>
        <w:rFonts w:ascii="Arial" w:hAnsi="Arial" w:cs="Arial"/>
        <w:sz w:val="16"/>
        <w:szCs w:val="16"/>
      </w:rPr>
    </w:pPr>
    <w:r w:rsidRPr="0044363C">
      <w:rPr>
        <w:rStyle w:val="Seitenzahl"/>
        <w:rFonts w:ascii="Arial" w:hAnsi="Arial" w:cs="Arial"/>
        <w:sz w:val="16"/>
        <w:szCs w:val="16"/>
      </w:rPr>
      <w:fldChar w:fldCharType="begin"/>
    </w:r>
    <w:r w:rsidR="004957ED">
      <w:rPr>
        <w:rStyle w:val="Seitenzahl"/>
        <w:rFonts w:ascii="Arial" w:hAnsi="Arial" w:cs="Arial"/>
        <w:sz w:val="16"/>
        <w:szCs w:val="16"/>
      </w:rPr>
      <w:instrText>PAGE</w:instrText>
    </w:r>
    <w:r w:rsidR="008E2A02" w:rsidRPr="0044363C">
      <w:rPr>
        <w:rStyle w:val="Seitenzahl"/>
        <w:rFonts w:ascii="Arial" w:hAnsi="Arial" w:cs="Arial"/>
        <w:sz w:val="16"/>
        <w:szCs w:val="16"/>
      </w:rPr>
      <w:instrText xml:space="preserve">  </w:instrText>
    </w:r>
    <w:r w:rsidRPr="0044363C">
      <w:rPr>
        <w:rStyle w:val="Seitenzahl"/>
        <w:rFonts w:ascii="Arial" w:hAnsi="Arial" w:cs="Arial"/>
        <w:sz w:val="16"/>
        <w:szCs w:val="16"/>
      </w:rPr>
      <w:fldChar w:fldCharType="separate"/>
    </w:r>
    <w:r w:rsidR="00E32DEB">
      <w:rPr>
        <w:rStyle w:val="Seitenzahl"/>
        <w:rFonts w:ascii="Arial" w:hAnsi="Arial" w:cs="Arial"/>
        <w:noProof/>
        <w:sz w:val="16"/>
        <w:szCs w:val="16"/>
      </w:rPr>
      <w:t>1</w:t>
    </w:r>
    <w:r w:rsidRPr="0044363C">
      <w:rPr>
        <w:rStyle w:val="Seitenzahl"/>
        <w:rFonts w:ascii="Arial" w:hAnsi="Arial" w:cs="Arial"/>
        <w:sz w:val="16"/>
        <w:szCs w:val="16"/>
      </w:rPr>
      <w:fldChar w:fldCharType="end"/>
    </w:r>
  </w:p>
  <w:p w:rsidR="008E2A02" w:rsidRPr="0044363C" w:rsidRDefault="008E2A02" w:rsidP="00C13B8D">
    <w:pPr>
      <w:pStyle w:val="Fuzeile"/>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6A8" w:rsidRDefault="000316A8">
      <w:r>
        <w:separator/>
      </w:r>
    </w:p>
  </w:footnote>
  <w:footnote w:type="continuationSeparator" w:id="0">
    <w:p w:rsidR="000316A8" w:rsidRDefault="00031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2A02" w:rsidRDefault="008E2A02" w:rsidP="00C13B8D">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5AEFE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23E7F"/>
    <w:multiLevelType w:val="hybridMultilevel"/>
    <w:tmpl w:val="BB4258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3E03A5"/>
    <w:multiLevelType w:val="hybridMultilevel"/>
    <w:tmpl w:val="0FA239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53654F"/>
    <w:multiLevelType w:val="hybridMultilevel"/>
    <w:tmpl w:val="82FA1B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142481"/>
    <w:multiLevelType w:val="hybridMultilevel"/>
    <w:tmpl w:val="3BCAF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ECA0E3A"/>
    <w:multiLevelType w:val="hybridMultilevel"/>
    <w:tmpl w:val="D3587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8A2125"/>
    <w:multiLevelType w:val="hybridMultilevel"/>
    <w:tmpl w:val="848C95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51D6454"/>
    <w:multiLevelType w:val="hybridMultilevel"/>
    <w:tmpl w:val="BB9241E0"/>
    <w:lvl w:ilvl="0" w:tplc="9E56F558">
      <w:start w:val="25"/>
      <w:numFmt w:val="bullet"/>
      <w:lvlText w:val="-"/>
      <w:lvlJc w:val="left"/>
      <w:pPr>
        <w:ind w:left="720" w:hanging="360"/>
      </w:pPr>
      <w:rPr>
        <w:rFonts w:ascii="Arial" w:eastAsia="Cambria"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606AF7"/>
    <w:multiLevelType w:val="hybridMultilevel"/>
    <w:tmpl w:val="8B942B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CE70C83"/>
    <w:multiLevelType w:val="hybridMultilevel"/>
    <w:tmpl w:val="790E7F2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8"/>
  </w:num>
  <w:num w:numId="2">
    <w:abstractNumId w:val="1"/>
  </w:num>
  <w:num w:numId="3">
    <w:abstractNumId w:val="4"/>
  </w:num>
  <w:num w:numId="4">
    <w:abstractNumId w:val="2"/>
  </w:num>
  <w:num w:numId="5">
    <w:abstractNumId w:val="0"/>
  </w:num>
  <w:num w:numId="6">
    <w:abstractNumId w:val="7"/>
  </w:num>
  <w:num w:numId="7">
    <w:abstractNumId w:val="6"/>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0933"/>
    <w:rsid w:val="000059DF"/>
    <w:rsid w:val="00010C98"/>
    <w:rsid w:val="000218E6"/>
    <w:rsid w:val="00024D99"/>
    <w:rsid w:val="000316A8"/>
    <w:rsid w:val="0003705F"/>
    <w:rsid w:val="00062787"/>
    <w:rsid w:val="00063B30"/>
    <w:rsid w:val="000A2471"/>
    <w:rsid w:val="000C7F94"/>
    <w:rsid w:val="000E100A"/>
    <w:rsid w:val="000F1917"/>
    <w:rsid w:val="000F68B3"/>
    <w:rsid w:val="001029E7"/>
    <w:rsid w:val="0016064B"/>
    <w:rsid w:val="00165769"/>
    <w:rsid w:val="00172D45"/>
    <w:rsid w:val="001764B7"/>
    <w:rsid w:val="001810AF"/>
    <w:rsid w:val="001A6D87"/>
    <w:rsid w:val="001C0B70"/>
    <w:rsid w:val="001C37BA"/>
    <w:rsid w:val="001C4071"/>
    <w:rsid w:val="001D48B4"/>
    <w:rsid w:val="001E05D7"/>
    <w:rsid w:val="0022650F"/>
    <w:rsid w:val="002402EA"/>
    <w:rsid w:val="00246465"/>
    <w:rsid w:val="00256862"/>
    <w:rsid w:val="0026735C"/>
    <w:rsid w:val="00281EED"/>
    <w:rsid w:val="00282F0E"/>
    <w:rsid w:val="0028430E"/>
    <w:rsid w:val="002A5F5B"/>
    <w:rsid w:val="002E27AA"/>
    <w:rsid w:val="002E32B1"/>
    <w:rsid w:val="002F257E"/>
    <w:rsid w:val="00324DDE"/>
    <w:rsid w:val="00377C33"/>
    <w:rsid w:val="00385275"/>
    <w:rsid w:val="003E0344"/>
    <w:rsid w:val="00406948"/>
    <w:rsid w:val="00432578"/>
    <w:rsid w:val="004373D5"/>
    <w:rsid w:val="00441C8A"/>
    <w:rsid w:val="00481CA9"/>
    <w:rsid w:val="00484424"/>
    <w:rsid w:val="00486601"/>
    <w:rsid w:val="004957ED"/>
    <w:rsid w:val="004A3AD9"/>
    <w:rsid w:val="004C3919"/>
    <w:rsid w:val="004E34C7"/>
    <w:rsid w:val="005038D2"/>
    <w:rsid w:val="005457C3"/>
    <w:rsid w:val="005472DC"/>
    <w:rsid w:val="00547458"/>
    <w:rsid w:val="005622FC"/>
    <w:rsid w:val="005C0E93"/>
    <w:rsid w:val="00607B9B"/>
    <w:rsid w:val="00634B7F"/>
    <w:rsid w:val="00654181"/>
    <w:rsid w:val="00665C8F"/>
    <w:rsid w:val="00667710"/>
    <w:rsid w:val="0068433A"/>
    <w:rsid w:val="006913D3"/>
    <w:rsid w:val="00710799"/>
    <w:rsid w:val="00714929"/>
    <w:rsid w:val="0075348B"/>
    <w:rsid w:val="00755E3E"/>
    <w:rsid w:val="00757825"/>
    <w:rsid w:val="007610D9"/>
    <w:rsid w:val="00791743"/>
    <w:rsid w:val="007A03BA"/>
    <w:rsid w:val="007A42CB"/>
    <w:rsid w:val="007E1249"/>
    <w:rsid w:val="007E3A5C"/>
    <w:rsid w:val="007F28FB"/>
    <w:rsid w:val="007F32CA"/>
    <w:rsid w:val="008158A5"/>
    <w:rsid w:val="00823166"/>
    <w:rsid w:val="00830933"/>
    <w:rsid w:val="00842220"/>
    <w:rsid w:val="008A0550"/>
    <w:rsid w:val="008B3573"/>
    <w:rsid w:val="008C0E75"/>
    <w:rsid w:val="008C6055"/>
    <w:rsid w:val="008D0F4B"/>
    <w:rsid w:val="008E2A02"/>
    <w:rsid w:val="008E548B"/>
    <w:rsid w:val="008F2243"/>
    <w:rsid w:val="00910596"/>
    <w:rsid w:val="0092298E"/>
    <w:rsid w:val="00925E8B"/>
    <w:rsid w:val="00952CD3"/>
    <w:rsid w:val="009566A5"/>
    <w:rsid w:val="009643CC"/>
    <w:rsid w:val="00964B51"/>
    <w:rsid w:val="00981D1C"/>
    <w:rsid w:val="009835FA"/>
    <w:rsid w:val="009E3BD4"/>
    <w:rsid w:val="00A41AC4"/>
    <w:rsid w:val="00A75DBC"/>
    <w:rsid w:val="00AB38AE"/>
    <w:rsid w:val="00AE4775"/>
    <w:rsid w:val="00B06832"/>
    <w:rsid w:val="00B81409"/>
    <w:rsid w:val="00B87B8A"/>
    <w:rsid w:val="00BB0FE6"/>
    <w:rsid w:val="00BD54DB"/>
    <w:rsid w:val="00BE287A"/>
    <w:rsid w:val="00BF3598"/>
    <w:rsid w:val="00C000F0"/>
    <w:rsid w:val="00C13B8D"/>
    <w:rsid w:val="00C13DF4"/>
    <w:rsid w:val="00C15394"/>
    <w:rsid w:val="00C31E68"/>
    <w:rsid w:val="00C60520"/>
    <w:rsid w:val="00C80FF5"/>
    <w:rsid w:val="00CA6CE5"/>
    <w:rsid w:val="00CB31D2"/>
    <w:rsid w:val="00CC01AA"/>
    <w:rsid w:val="00CC7684"/>
    <w:rsid w:val="00CD0FF3"/>
    <w:rsid w:val="00CD645E"/>
    <w:rsid w:val="00CF05D4"/>
    <w:rsid w:val="00CF67DA"/>
    <w:rsid w:val="00D00CFA"/>
    <w:rsid w:val="00D157EE"/>
    <w:rsid w:val="00D3443A"/>
    <w:rsid w:val="00D52649"/>
    <w:rsid w:val="00D969DE"/>
    <w:rsid w:val="00DB7CF0"/>
    <w:rsid w:val="00DF49D5"/>
    <w:rsid w:val="00E0233A"/>
    <w:rsid w:val="00E05F37"/>
    <w:rsid w:val="00E32DEB"/>
    <w:rsid w:val="00E568D4"/>
    <w:rsid w:val="00E858AD"/>
    <w:rsid w:val="00E86768"/>
    <w:rsid w:val="00E965A6"/>
    <w:rsid w:val="00E966E7"/>
    <w:rsid w:val="00EA787E"/>
    <w:rsid w:val="00EB53F2"/>
    <w:rsid w:val="00EF3B49"/>
    <w:rsid w:val="00EF44F2"/>
    <w:rsid w:val="00F210DE"/>
    <w:rsid w:val="00F519D4"/>
    <w:rsid w:val="00F52A86"/>
    <w:rsid w:val="00F62F3E"/>
    <w:rsid w:val="00F8372F"/>
    <w:rsid w:val="00F942E1"/>
    <w:rsid w:val="00FA336E"/>
    <w:rsid w:val="00FA7139"/>
    <w:rsid w:val="00FC20C6"/>
    <w:rsid w:val="00FE0F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CE323"/>
  <w15:docId w15:val="{8132A0B6-D4F9-428E-BD66-47902AA5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6039C"/>
    <w:pPr>
      <w:spacing w:after="200"/>
    </w:pPr>
    <w:rPr>
      <w:sz w:val="24"/>
      <w:szCs w:val="24"/>
      <w:lang w:eastAsia="en-US"/>
    </w:rPr>
  </w:style>
  <w:style w:type="paragraph" w:styleId="berschrift2">
    <w:name w:val="heading 2"/>
    <w:basedOn w:val="Standard"/>
    <w:next w:val="Standard"/>
    <w:link w:val="berschrift2Zchn"/>
    <w:uiPriority w:val="9"/>
    <w:qFormat/>
    <w:rsid w:val="00391216"/>
    <w:pPr>
      <w:keepNext/>
      <w:spacing w:before="240" w:after="60"/>
      <w:outlineLvl w:val="1"/>
    </w:pPr>
    <w:rPr>
      <w:rFonts w:ascii="Calibri" w:eastAsia="Times New Roman" w:hAnsi="Calibri"/>
      <w:b/>
      <w:bCs/>
      <w:i/>
      <w:iCs/>
      <w:sz w:val="28"/>
      <w:szCs w:val="28"/>
    </w:rPr>
  </w:style>
  <w:style w:type="paragraph" w:styleId="berschrift3">
    <w:name w:val="heading 3"/>
    <w:basedOn w:val="Standard"/>
    <w:next w:val="Standard"/>
    <w:link w:val="berschrift3Zchn"/>
    <w:uiPriority w:val="9"/>
    <w:qFormat/>
    <w:rsid w:val="007610D9"/>
    <w:pPr>
      <w:keepNext/>
      <w:spacing w:before="240" w:after="60"/>
      <w:outlineLvl w:val="2"/>
    </w:pPr>
    <w:rPr>
      <w:rFonts w:eastAsia="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4363C"/>
    <w:pPr>
      <w:tabs>
        <w:tab w:val="center" w:pos="4536"/>
        <w:tab w:val="right" w:pos="9072"/>
      </w:tabs>
    </w:pPr>
  </w:style>
  <w:style w:type="paragraph" w:styleId="Fuzeile">
    <w:name w:val="footer"/>
    <w:basedOn w:val="Standard"/>
    <w:rsid w:val="0044363C"/>
    <w:pPr>
      <w:tabs>
        <w:tab w:val="center" w:pos="4536"/>
        <w:tab w:val="right" w:pos="9072"/>
      </w:tabs>
    </w:pPr>
  </w:style>
  <w:style w:type="character" w:styleId="Seitenzahl">
    <w:name w:val="page number"/>
    <w:basedOn w:val="Absatz-Standardschriftart"/>
    <w:rsid w:val="0044363C"/>
  </w:style>
  <w:style w:type="character" w:styleId="Hyperlink">
    <w:name w:val="Hyperlink"/>
    <w:uiPriority w:val="99"/>
    <w:rsid w:val="0044363C"/>
    <w:rPr>
      <w:rFonts w:cs="Times New Roman"/>
      <w:color w:val="0000FF"/>
      <w:u w:val="single"/>
    </w:rPr>
  </w:style>
  <w:style w:type="character" w:customStyle="1" w:styleId="berschrift2Zchn">
    <w:name w:val="Überschrift 2 Zchn"/>
    <w:link w:val="berschrift2"/>
    <w:uiPriority w:val="9"/>
    <w:semiHidden/>
    <w:rsid w:val="00391216"/>
    <w:rPr>
      <w:rFonts w:ascii="Calibri" w:eastAsia="Times New Roman" w:hAnsi="Calibri" w:cs="Times New Roman"/>
      <w:b/>
      <w:bCs/>
      <w:i/>
      <w:iCs/>
      <w:sz w:val="28"/>
      <w:szCs w:val="28"/>
      <w:lang w:eastAsia="en-US"/>
    </w:rPr>
  </w:style>
  <w:style w:type="paragraph" w:customStyle="1" w:styleId="Text">
    <w:name w:val="Text"/>
    <w:uiPriority w:val="99"/>
    <w:rsid w:val="00E52183"/>
    <w:pPr>
      <w:suppressAutoHyphens/>
    </w:pPr>
    <w:rPr>
      <w:rFonts w:ascii="Helvetica" w:eastAsia="ヒラギノ角ゴ Pro W3" w:hAnsi="Helvetica"/>
      <w:color w:val="000000"/>
      <w:sz w:val="24"/>
      <w:szCs w:val="24"/>
      <w:lang w:eastAsia="ar-SA"/>
    </w:rPr>
  </w:style>
  <w:style w:type="paragraph" w:styleId="Sprechblasentext">
    <w:name w:val="Balloon Text"/>
    <w:basedOn w:val="Standard"/>
    <w:link w:val="SprechblasentextZchn"/>
    <w:uiPriority w:val="99"/>
    <w:semiHidden/>
    <w:unhideWhenUsed/>
    <w:rsid w:val="004216B7"/>
    <w:pPr>
      <w:spacing w:after="0"/>
    </w:pPr>
    <w:rPr>
      <w:rFonts w:ascii="Lucida Grande" w:hAnsi="Lucida Grande"/>
      <w:sz w:val="18"/>
      <w:szCs w:val="18"/>
    </w:rPr>
  </w:style>
  <w:style w:type="character" w:customStyle="1" w:styleId="SprechblasentextZchn">
    <w:name w:val="Sprechblasentext Zchn"/>
    <w:link w:val="Sprechblasentext"/>
    <w:uiPriority w:val="99"/>
    <w:semiHidden/>
    <w:rsid w:val="004216B7"/>
    <w:rPr>
      <w:rFonts w:ascii="Lucida Grande" w:hAnsi="Lucida Grande"/>
      <w:sz w:val="18"/>
      <w:szCs w:val="18"/>
      <w:lang w:eastAsia="en-US"/>
    </w:rPr>
  </w:style>
  <w:style w:type="paragraph" w:customStyle="1" w:styleId="Default">
    <w:name w:val="Default"/>
    <w:rsid w:val="006B49C0"/>
    <w:pPr>
      <w:autoSpaceDE w:val="0"/>
      <w:autoSpaceDN w:val="0"/>
      <w:adjustRightInd w:val="0"/>
    </w:pPr>
    <w:rPr>
      <w:rFonts w:ascii="Arial" w:hAnsi="Arial" w:cs="Arial"/>
      <w:color w:val="000000"/>
      <w:sz w:val="24"/>
      <w:szCs w:val="24"/>
    </w:rPr>
  </w:style>
  <w:style w:type="paragraph" w:styleId="StandardWeb">
    <w:name w:val="Normal (Web)"/>
    <w:basedOn w:val="Standard"/>
    <w:rsid w:val="001A48BF"/>
    <w:pPr>
      <w:spacing w:before="100" w:beforeAutospacing="1" w:after="100" w:afterAutospacing="1"/>
    </w:pPr>
    <w:rPr>
      <w:rFonts w:ascii="Times New Roman" w:eastAsia="Times New Roman" w:hAnsi="Times New Roman"/>
      <w:lang w:eastAsia="de-DE"/>
    </w:rPr>
  </w:style>
  <w:style w:type="character" w:styleId="BesuchterLink">
    <w:name w:val="FollowedHyperlink"/>
    <w:rsid w:val="009A26BA"/>
    <w:rPr>
      <w:color w:val="800080"/>
      <w:u w:val="single"/>
    </w:rPr>
  </w:style>
  <w:style w:type="character" w:styleId="Kommentarzeichen">
    <w:name w:val="annotation reference"/>
    <w:uiPriority w:val="99"/>
    <w:semiHidden/>
    <w:unhideWhenUsed/>
    <w:rsid w:val="007E69A6"/>
    <w:rPr>
      <w:sz w:val="18"/>
      <w:szCs w:val="18"/>
    </w:rPr>
  </w:style>
  <w:style w:type="paragraph" w:styleId="Kommentartext">
    <w:name w:val="annotation text"/>
    <w:basedOn w:val="Standard"/>
    <w:link w:val="KommentartextZchn"/>
    <w:uiPriority w:val="99"/>
    <w:semiHidden/>
    <w:unhideWhenUsed/>
    <w:rsid w:val="007E69A6"/>
  </w:style>
  <w:style w:type="character" w:customStyle="1" w:styleId="KommentartextZchn">
    <w:name w:val="Kommentartext Zchn"/>
    <w:link w:val="Kommentartext"/>
    <w:uiPriority w:val="99"/>
    <w:semiHidden/>
    <w:rsid w:val="007E69A6"/>
    <w:rPr>
      <w:sz w:val="24"/>
      <w:szCs w:val="24"/>
      <w:lang w:eastAsia="en-US"/>
    </w:rPr>
  </w:style>
  <w:style w:type="paragraph" w:styleId="Kommentarthema">
    <w:name w:val="annotation subject"/>
    <w:basedOn w:val="Kommentartext"/>
    <w:next w:val="Kommentartext"/>
    <w:link w:val="KommentarthemaZchn"/>
    <w:uiPriority w:val="99"/>
    <w:semiHidden/>
    <w:unhideWhenUsed/>
    <w:rsid w:val="007E69A6"/>
    <w:rPr>
      <w:b/>
      <w:bCs/>
      <w:sz w:val="20"/>
      <w:szCs w:val="20"/>
    </w:rPr>
  </w:style>
  <w:style w:type="character" w:customStyle="1" w:styleId="KommentarthemaZchn">
    <w:name w:val="Kommentarthema Zchn"/>
    <w:link w:val="Kommentarthema"/>
    <w:uiPriority w:val="99"/>
    <w:semiHidden/>
    <w:rsid w:val="007E69A6"/>
    <w:rPr>
      <w:b/>
      <w:bCs/>
      <w:sz w:val="24"/>
      <w:szCs w:val="24"/>
      <w:lang w:eastAsia="en-US"/>
    </w:rPr>
  </w:style>
  <w:style w:type="paragraph" w:customStyle="1" w:styleId="FarbigeSchattierung-Akzent31">
    <w:name w:val="Farbige Schattierung - Akzent 31"/>
    <w:basedOn w:val="Standard"/>
    <w:uiPriority w:val="34"/>
    <w:qFormat/>
    <w:rsid w:val="00D52649"/>
    <w:pPr>
      <w:spacing w:after="0"/>
      <w:ind w:left="720"/>
      <w:contextualSpacing/>
    </w:pPr>
    <w:rPr>
      <w:rFonts w:ascii="Times New Roman" w:eastAsia="Times New Roman" w:hAnsi="Times New Roman"/>
      <w:lang w:eastAsia="de-DE"/>
    </w:rPr>
  </w:style>
  <w:style w:type="character" w:customStyle="1" w:styleId="a2">
    <w:name w:val="a2"/>
    <w:rsid w:val="00910596"/>
  </w:style>
  <w:style w:type="paragraph" w:styleId="Textkrper2">
    <w:name w:val="Body Text 2"/>
    <w:basedOn w:val="Standard"/>
    <w:link w:val="Textkrper2Zchn"/>
    <w:uiPriority w:val="99"/>
    <w:unhideWhenUsed/>
    <w:rsid w:val="00EF44F2"/>
    <w:pPr>
      <w:spacing w:after="0"/>
      <w:ind w:right="1692"/>
    </w:pPr>
    <w:rPr>
      <w:rFonts w:ascii="Arial" w:eastAsia="Times New Roman" w:hAnsi="Arial" w:cs="Arial"/>
      <w:b/>
      <w:bCs/>
      <w:sz w:val="28"/>
      <w:lang w:eastAsia="de-DE"/>
    </w:rPr>
  </w:style>
  <w:style w:type="character" w:customStyle="1" w:styleId="Textkrper2Zchn">
    <w:name w:val="Textkörper 2 Zchn"/>
    <w:link w:val="Textkrper2"/>
    <w:uiPriority w:val="99"/>
    <w:rsid w:val="00EF44F2"/>
    <w:rPr>
      <w:rFonts w:ascii="Arial" w:eastAsia="Times New Roman" w:hAnsi="Arial" w:cs="Arial"/>
      <w:b/>
      <w:bCs/>
      <w:sz w:val="28"/>
      <w:szCs w:val="24"/>
    </w:rPr>
  </w:style>
  <w:style w:type="character" w:customStyle="1" w:styleId="berschrift3Zchn">
    <w:name w:val="Überschrift 3 Zchn"/>
    <w:link w:val="berschrift3"/>
    <w:uiPriority w:val="9"/>
    <w:semiHidden/>
    <w:rsid w:val="007610D9"/>
    <w:rPr>
      <w:rFonts w:ascii="Cambria" w:eastAsia="Times New Roman" w:hAnsi="Cambria" w:cs="Times New Roman"/>
      <w:b/>
      <w:bCs/>
      <w:sz w:val="26"/>
      <w:szCs w:val="26"/>
      <w:lang w:eastAsia="en-US"/>
    </w:rPr>
  </w:style>
  <w:style w:type="character" w:styleId="NichtaufgelsteErwhnung">
    <w:name w:val="Unresolved Mention"/>
    <w:basedOn w:val="Absatz-Standardschriftart"/>
    <w:uiPriority w:val="99"/>
    <w:semiHidden/>
    <w:unhideWhenUsed/>
    <w:rsid w:val="00E32D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84311">
      <w:bodyDiv w:val="1"/>
      <w:marLeft w:val="0"/>
      <w:marRight w:val="0"/>
      <w:marTop w:val="0"/>
      <w:marBottom w:val="0"/>
      <w:divBdr>
        <w:top w:val="none" w:sz="0" w:space="0" w:color="auto"/>
        <w:left w:val="none" w:sz="0" w:space="0" w:color="auto"/>
        <w:bottom w:val="none" w:sz="0" w:space="0" w:color="auto"/>
        <w:right w:val="none" w:sz="0" w:space="0" w:color="auto"/>
      </w:divBdr>
    </w:div>
    <w:div w:id="75052211">
      <w:bodyDiv w:val="1"/>
      <w:marLeft w:val="0"/>
      <w:marRight w:val="0"/>
      <w:marTop w:val="0"/>
      <w:marBottom w:val="0"/>
      <w:divBdr>
        <w:top w:val="none" w:sz="0" w:space="0" w:color="auto"/>
        <w:left w:val="none" w:sz="0" w:space="0" w:color="auto"/>
        <w:bottom w:val="none" w:sz="0" w:space="0" w:color="auto"/>
        <w:right w:val="none" w:sz="0" w:space="0" w:color="auto"/>
      </w:divBdr>
    </w:div>
    <w:div w:id="111048911">
      <w:bodyDiv w:val="1"/>
      <w:marLeft w:val="0"/>
      <w:marRight w:val="0"/>
      <w:marTop w:val="0"/>
      <w:marBottom w:val="0"/>
      <w:divBdr>
        <w:top w:val="none" w:sz="0" w:space="0" w:color="auto"/>
        <w:left w:val="none" w:sz="0" w:space="0" w:color="auto"/>
        <w:bottom w:val="none" w:sz="0" w:space="0" w:color="auto"/>
        <w:right w:val="none" w:sz="0" w:space="0" w:color="auto"/>
      </w:divBdr>
    </w:div>
    <w:div w:id="124393749">
      <w:bodyDiv w:val="1"/>
      <w:marLeft w:val="0"/>
      <w:marRight w:val="0"/>
      <w:marTop w:val="0"/>
      <w:marBottom w:val="0"/>
      <w:divBdr>
        <w:top w:val="none" w:sz="0" w:space="0" w:color="auto"/>
        <w:left w:val="none" w:sz="0" w:space="0" w:color="auto"/>
        <w:bottom w:val="none" w:sz="0" w:space="0" w:color="auto"/>
        <w:right w:val="none" w:sz="0" w:space="0" w:color="auto"/>
      </w:divBdr>
    </w:div>
    <w:div w:id="265386120">
      <w:bodyDiv w:val="1"/>
      <w:marLeft w:val="0"/>
      <w:marRight w:val="0"/>
      <w:marTop w:val="0"/>
      <w:marBottom w:val="0"/>
      <w:divBdr>
        <w:top w:val="none" w:sz="0" w:space="0" w:color="auto"/>
        <w:left w:val="none" w:sz="0" w:space="0" w:color="auto"/>
        <w:bottom w:val="none" w:sz="0" w:space="0" w:color="auto"/>
        <w:right w:val="none" w:sz="0" w:space="0" w:color="auto"/>
      </w:divBdr>
    </w:div>
    <w:div w:id="343213020">
      <w:bodyDiv w:val="1"/>
      <w:marLeft w:val="0"/>
      <w:marRight w:val="0"/>
      <w:marTop w:val="0"/>
      <w:marBottom w:val="0"/>
      <w:divBdr>
        <w:top w:val="none" w:sz="0" w:space="0" w:color="auto"/>
        <w:left w:val="none" w:sz="0" w:space="0" w:color="auto"/>
        <w:bottom w:val="none" w:sz="0" w:space="0" w:color="auto"/>
        <w:right w:val="none" w:sz="0" w:space="0" w:color="auto"/>
      </w:divBdr>
    </w:div>
    <w:div w:id="506286358">
      <w:bodyDiv w:val="1"/>
      <w:marLeft w:val="0"/>
      <w:marRight w:val="0"/>
      <w:marTop w:val="0"/>
      <w:marBottom w:val="0"/>
      <w:divBdr>
        <w:top w:val="none" w:sz="0" w:space="0" w:color="auto"/>
        <w:left w:val="none" w:sz="0" w:space="0" w:color="auto"/>
        <w:bottom w:val="none" w:sz="0" w:space="0" w:color="auto"/>
        <w:right w:val="none" w:sz="0" w:space="0" w:color="auto"/>
      </w:divBdr>
    </w:div>
    <w:div w:id="530533149">
      <w:bodyDiv w:val="1"/>
      <w:marLeft w:val="0"/>
      <w:marRight w:val="0"/>
      <w:marTop w:val="0"/>
      <w:marBottom w:val="0"/>
      <w:divBdr>
        <w:top w:val="none" w:sz="0" w:space="0" w:color="auto"/>
        <w:left w:val="none" w:sz="0" w:space="0" w:color="auto"/>
        <w:bottom w:val="none" w:sz="0" w:space="0" w:color="auto"/>
        <w:right w:val="none" w:sz="0" w:space="0" w:color="auto"/>
      </w:divBdr>
    </w:div>
    <w:div w:id="618070989">
      <w:bodyDiv w:val="1"/>
      <w:marLeft w:val="0"/>
      <w:marRight w:val="0"/>
      <w:marTop w:val="0"/>
      <w:marBottom w:val="0"/>
      <w:divBdr>
        <w:top w:val="none" w:sz="0" w:space="0" w:color="auto"/>
        <w:left w:val="none" w:sz="0" w:space="0" w:color="auto"/>
        <w:bottom w:val="none" w:sz="0" w:space="0" w:color="auto"/>
        <w:right w:val="none" w:sz="0" w:space="0" w:color="auto"/>
      </w:divBdr>
    </w:div>
    <w:div w:id="674696728">
      <w:bodyDiv w:val="1"/>
      <w:marLeft w:val="0"/>
      <w:marRight w:val="0"/>
      <w:marTop w:val="0"/>
      <w:marBottom w:val="0"/>
      <w:divBdr>
        <w:top w:val="none" w:sz="0" w:space="0" w:color="auto"/>
        <w:left w:val="none" w:sz="0" w:space="0" w:color="auto"/>
        <w:bottom w:val="none" w:sz="0" w:space="0" w:color="auto"/>
        <w:right w:val="none" w:sz="0" w:space="0" w:color="auto"/>
      </w:divBdr>
    </w:div>
    <w:div w:id="679745805">
      <w:bodyDiv w:val="1"/>
      <w:marLeft w:val="0"/>
      <w:marRight w:val="0"/>
      <w:marTop w:val="0"/>
      <w:marBottom w:val="0"/>
      <w:divBdr>
        <w:top w:val="none" w:sz="0" w:space="0" w:color="auto"/>
        <w:left w:val="none" w:sz="0" w:space="0" w:color="auto"/>
        <w:bottom w:val="none" w:sz="0" w:space="0" w:color="auto"/>
        <w:right w:val="none" w:sz="0" w:space="0" w:color="auto"/>
      </w:divBdr>
    </w:div>
    <w:div w:id="679888872">
      <w:bodyDiv w:val="1"/>
      <w:marLeft w:val="0"/>
      <w:marRight w:val="0"/>
      <w:marTop w:val="0"/>
      <w:marBottom w:val="0"/>
      <w:divBdr>
        <w:top w:val="none" w:sz="0" w:space="0" w:color="auto"/>
        <w:left w:val="none" w:sz="0" w:space="0" w:color="auto"/>
        <w:bottom w:val="none" w:sz="0" w:space="0" w:color="auto"/>
        <w:right w:val="none" w:sz="0" w:space="0" w:color="auto"/>
      </w:divBdr>
    </w:div>
    <w:div w:id="741290184">
      <w:bodyDiv w:val="1"/>
      <w:marLeft w:val="0"/>
      <w:marRight w:val="0"/>
      <w:marTop w:val="0"/>
      <w:marBottom w:val="0"/>
      <w:divBdr>
        <w:top w:val="none" w:sz="0" w:space="0" w:color="auto"/>
        <w:left w:val="none" w:sz="0" w:space="0" w:color="auto"/>
        <w:bottom w:val="none" w:sz="0" w:space="0" w:color="auto"/>
        <w:right w:val="none" w:sz="0" w:space="0" w:color="auto"/>
      </w:divBdr>
    </w:div>
    <w:div w:id="761799262">
      <w:bodyDiv w:val="1"/>
      <w:marLeft w:val="0"/>
      <w:marRight w:val="0"/>
      <w:marTop w:val="0"/>
      <w:marBottom w:val="0"/>
      <w:divBdr>
        <w:top w:val="none" w:sz="0" w:space="0" w:color="auto"/>
        <w:left w:val="none" w:sz="0" w:space="0" w:color="auto"/>
        <w:bottom w:val="none" w:sz="0" w:space="0" w:color="auto"/>
        <w:right w:val="none" w:sz="0" w:space="0" w:color="auto"/>
      </w:divBdr>
    </w:div>
    <w:div w:id="851917805">
      <w:bodyDiv w:val="1"/>
      <w:marLeft w:val="0"/>
      <w:marRight w:val="0"/>
      <w:marTop w:val="0"/>
      <w:marBottom w:val="0"/>
      <w:divBdr>
        <w:top w:val="none" w:sz="0" w:space="0" w:color="auto"/>
        <w:left w:val="none" w:sz="0" w:space="0" w:color="auto"/>
        <w:bottom w:val="none" w:sz="0" w:space="0" w:color="auto"/>
        <w:right w:val="none" w:sz="0" w:space="0" w:color="auto"/>
      </w:divBdr>
    </w:div>
    <w:div w:id="917134757">
      <w:bodyDiv w:val="1"/>
      <w:marLeft w:val="0"/>
      <w:marRight w:val="0"/>
      <w:marTop w:val="0"/>
      <w:marBottom w:val="0"/>
      <w:divBdr>
        <w:top w:val="none" w:sz="0" w:space="0" w:color="auto"/>
        <w:left w:val="none" w:sz="0" w:space="0" w:color="auto"/>
        <w:bottom w:val="none" w:sz="0" w:space="0" w:color="auto"/>
        <w:right w:val="none" w:sz="0" w:space="0" w:color="auto"/>
      </w:divBdr>
    </w:div>
    <w:div w:id="930746601">
      <w:bodyDiv w:val="1"/>
      <w:marLeft w:val="0"/>
      <w:marRight w:val="0"/>
      <w:marTop w:val="0"/>
      <w:marBottom w:val="0"/>
      <w:divBdr>
        <w:top w:val="none" w:sz="0" w:space="0" w:color="auto"/>
        <w:left w:val="none" w:sz="0" w:space="0" w:color="auto"/>
        <w:bottom w:val="none" w:sz="0" w:space="0" w:color="auto"/>
        <w:right w:val="none" w:sz="0" w:space="0" w:color="auto"/>
      </w:divBdr>
    </w:div>
    <w:div w:id="938175484">
      <w:bodyDiv w:val="1"/>
      <w:marLeft w:val="0"/>
      <w:marRight w:val="0"/>
      <w:marTop w:val="0"/>
      <w:marBottom w:val="0"/>
      <w:divBdr>
        <w:top w:val="none" w:sz="0" w:space="0" w:color="auto"/>
        <w:left w:val="none" w:sz="0" w:space="0" w:color="auto"/>
        <w:bottom w:val="none" w:sz="0" w:space="0" w:color="auto"/>
        <w:right w:val="none" w:sz="0" w:space="0" w:color="auto"/>
      </w:divBdr>
    </w:div>
    <w:div w:id="1056319721">
      <w:bodyDiv w:val="1"/>
      <w:marLeft w:val="0"/>
      <w:marRight w:val="0"/>
      <w:marTop w:val="0"/>
      <w:marBottom w:val="0"/>
      <w:divBdr>
        <w:top w:val="none" w:sz="0" w:space="0" w:color="auto"/>
        <w:left w:val="none" w:sz="0" w:space="0" w:color="auto"/>
        <w:bottom w:val="none" w:sz="0" w:space="0" w:color="auto"/>
        <w:right w:val="none" w:sz="0" w:space="0" w:color="auto"/>
      </w:divBdr>
    </w:div>
    <w:div w:id="1069497252">
      <w:bodyDiv w:val="1"/>
      <w:marLeft w:val="0"/>
      <w:marRight w:val="0"/>
      <w:marTop w:val="0"/>
      <w:marBottom w:val="0"/>
      <w:divBdr>
        <w:top w:val="none" w:sz="0" w:space="0" w:color="auto"/>
        <w:left w:val="none" w:sz="0" w:space="0" w:color="auto"/>
        <w:bottom w:val="none" w:sz="0" w:space="0" w:color="auto"/>
        <w:right w:val="none" w:sz="0" w:space="0" w:color="auto"/>
      </w:divBdr>
    </w:div>
    <w:div w:id="1182741193">
      <w:bodyDiv w:val="1"/>
      <w:marLeft w:val="0"/>
      <w:marRight w:val="0"/>
      <w:marTop w:val="0"/>
      <w:marBottom w:val="0"/>
      <w:divBdr>
        <w:top w:val="none" w:sz="0" w:space="0" w:color="auto"/>
        <w:left w:val="none" w:sz="0" w:space="0" w:color="auto"/>
        <w:bottom w:val="none" w:sz="0" w:space="0" w:color="auto"/>
        <w:right w:val="none" w:sz="0" w:space="0" w:color="auto"/>
      </w:divBdr>
    </w:div>
    <w:div w:id="1203207625">
      <w:bodyDiv w:val="1"/>
      <w:marLeft w:val="0"/>
      <w:marRight w:val="0"/>
      <w:marTop w:val="0"/>
      <w:marBottom w:val="0"/>
      <w:divBdr>
        <w:top w:val="none" w:sz="0" w:space="0" w:color="auto"/>
        <w:left w:val="none" w:sz="0" w:space="0" w:color="auto"/>
        <w:bottom w:val="none" w:sz="0" w:space="0" w:color="auto"/>
        <w:right w:val="none" w:sz="0" w:space="0" w:color="auto"/>
      </w:divBdr>
    </w:div>
    <w:div w:id="1254053633">
      <w:bodyDiv w:val="1"/>
      <w:marLeft w:val="0"/>
      <w:marRight w:val="0"/>
      <w:marTop w:val="0"/>
      <w:marBottom w:val="0"/>
      <w:divBdr>
        <w:top w:val="none" w:sz="0" w:space="0" w:color="auto"/>
        <w:left w:val="none" w:sz="0" w:space="0" w:color="auto"/>
        <w:bottom w:val="none" w:sz="0" w:space="0" w:color="auto"/>
        <w:right w:val="none" w:sz="0" w:space="0" w:color="auto"/>
      </w:divBdr>
    </w:div>
    <w:div w:id="1264804311">
      <w:bodyDiv w:val="1"/>
      <w:marLeft w:val="0"/>
      <w:marRight w:val="0"/>
      <w:marTop w:val="0"/>
      <w:marBottom w:val="0"/>
      <w:divBdr>
        <w:top w:val="none" w:sz="0" w:space="0" w:color="auto"/>
        <w:left w:val="none" w:sz="0" w:space="0" w:color="auto"/>
        <w:bottom w:val="none" w:sz="0" w:space="0" w:color="auto"/>
        <w:right w:val="none" w:sz="0" w:space="0" w:color="auto"/>
      </w:divBdr>
    </w:div>
    <w:div w:id="1360886056">
      <w:bodyDiv w:val="1"/>
      <w:marLeft w:val="0"/>
      <w:marRight w:val="0"/>
      <w:marTop w:val="0"/>
      <w:marBottom w:val="0"/>
      <w:divBdr>
        <w:top w:val="none" w:sz="0" w:space="0" w:color="auto"/>
        <w:left w:val="none" w:sz="0" w:space="0" w:color="auto"/>
        <w:bottom w:val="none" w:sz="0" w:space="0" w:color="auto"/>
        <w:right w:val="none" w:sz="0" w:space="0" w:color="auto"/>
      </w:divBdr>
    </w:div>
    <w:div w:id="1442072954">
      <w:bodyDiv w:val="1"/>
      <w:marLeft w:val="0"/>
      <w:marRight w:val="0"/>
      <w:marTop w:val="0"/>
      <w:marBottom w:val="0"/>
      <w:divBdr>
        <w:top w:val="none" w:sz="0" w:space="0" w:color="auto"/>
        <w:left w:val="none" w:sz="0" w:space="0" w:color="auto"/>
        <w:bottom w:val="none" w:sz="0" w:space="0" w:color="auto"/>
        <w:right w:val="none" w:sz="0" w:space="0" w:color="auto"/>
      </w:divBdr>
    </w:div>
    <w:div w:id="1487281489">
      <w:bodyDiv w:val="1"/>
      <w:marLeft w:val="0"/>
      <w:marRight w:val="0"/>
      <w:marTop w:val="0"/>
      <w:marBottom w:val="0"/>
      <w:divBdr>
        <w:top w:val="none" w:sz="0" w:space="0" w:color="auto"/>
        <w:left w:val="none" w:sz="0" w:space="0" w:color="auto"/>
        <w:bottom w:val="none" w:sz="0" w:space="0" w:color="auto"/>
        <w:right w:val="none" w:sz="0" w:space="0" w:color="auto"/>
      </w:divBdr>
    </w:div>
    <w:div w:id="1657606847">
      <w:bodyDiv w:val="1"/>
      <w:marLeft w:val="0"/>
      <w:marRight w:val="0"/>
      <w:marTop w:val="0"/>
      <w:marBottom w:val="0"/>
      <w:divBdr>
        <w:top w:val="none" w:sz="0" w:space="0" w:color="auto"/>
        <w:left w:val="none" w:sz="0" w:space="0" w:color="auto"/>
        <w:bottom w:val="none" w:sz="0" w:space="0" w:color="auto"/>
        <w:right w:val="none" w:sz="0" w:space="0" w:color="auto"/>
      </w:divBdr>
    </w:div>
    <w:div w:id="1708868870">
      <w:bodyDiv w:val="1"/>
      <w:marLeft w:val="0"/>
      <w:marRight w:val="0"/>
      <w:marTop w:val="0"/>
      <w:marBottom w:val="0"/>
      <w:divBdr>
        <w:top w:val="none" w:sz="0" w:space="0" w:color="auto"/>
        <w:left w:val="none" w:sz="0" w:space="0" w:color="auto"/>
        <w:bottom w:val="none" w:sz="0" w:space="0" w:color="auto"/>
        <w:right w:val="none" w:sz="0" w:space="0" w:color="auto"/>
      </w:divBdr>
    </w:div>
    <w:div w:id="1758478787">
      <w:bodyDiv w:val="1"/>
      <w:marLeft w:val="0"/>
      <w:marRight w:val="0"/>
      <w:marTop w:val="0"/>
      <w:marBottom w:val="0"/>
      <w:divBdr>
        <w:top w:val="none" w:sz="0" w:space="0" w:color="auto"/>
        <w:left w:val="none" w:sz="0" w:space="0" w:color="auto"/>
        <w:bottom w:val="none" w:sz="0" w:space="0" w:color="auto"/>
        <w:right w:val="none" w:sz="0" w:space="0" w:color="auto"/>
      </w:divBdr>
    </w:div>
    <w:div w:id="1881281813">
      <w:bodyDiv w:val="1"/>
      <w:marLeft w:val="0"/>
      <w:marRight w:val="0"/>
      <w:marTop w:val="0"/>
      <w:marBottom w:val="0"/>
      <w:divBdr>
        <w:top w:val="none" w:sz="0" w:space="0" w:color="auto"/>
        <w:left w:val="none" w:sz="0" w:space="0" w:color="auto"/>
        <w:bottom w:val="none" w:sz="0" w:space="0" w:color="auto"/>
        <w:right w:val="none" w:sz="0" w:space="0" w:color="auto"/>
      </w:divBdr>
    </w:div>
    <w:div w:id="1933514216">
      <w:bodyDiv w:val="1"/>
      <w:marLeft w:val="0"/>
      <w:marRight w:val="0"/>
      <w:marTop w:val="0"/>
      <w:marBottom w:val="0"/>
      <w:divBdr>
        <w:top w:val="none" w:sz="0" w:space="0" w:color="auto"/>
        <w:left w:val="none" w:sz="0" w:space="0" w:color="auto"/>
        <w:bottom w:val="none" w:sz="0" w:space="0" w:color="auto"/>
        <w:right w:val="none" w:sz="0" w:space="0" w:color="auto"/>
      </w:divBdr>
    </w:div>
    <w:div w:id="1978022230">
      <w:bodyDiv w:val="1"/>
      <w:marLeft w:val="0"/>
      <w:marRight w:val="0"/>
      <w:marTop w:val="0"/>
      <w:marBottom w:val="0"/>
      <w:divBdr>
        <w:top w:val="none" w:sz="0" w:space="0" w:color="auto"/>
        <w:left w:val="none" w:sz="0" w:space="0" w:color="auto"/>
        <w:bottom w:val="none" w:sz="0" w:space="0" w:color="auto"/>
        <w:right w:val="none" w:sz="0" w:space="0" w:color="auto"/>
      </w:divBdr>
    </w:div>
    <w:div w:id="2052921530">
      <w:bodyDiv w:val="1"/>
      <w:marLeft w:val="0"/>
      <w:marRight w:val="0"/>
      <w:marTop w:val="0"/>
      <w:marBottom w:val="0"/>
      <w:divBdr>
        <w:top w:val="none" w:sz="0" w:space="0" w:color="auto"/>
        <w:left w:val="none" w:sz="0" w:space="0" w:color="auto"/>
        <w:bottom w:val="none" w:sz="0" w:space="0" w:color="auto"/>
        <w:right w:val="none" w:sz="0" w:space="0" w:color="auto"/>
      </w:divBdr>
    </w:div>
    <w:div w:id="2067222015">
      <w:bodyDiv w:val="1"/>
      <w:marLeft w:val="0"/>
      <w:marRight w:val="0"/>
      <w:marTop w:val="0"/>
      <w:marBottom w:val="0"/>
      <w:divBdr>
        <w:top w:val="none" w:sz="0" w:space="0" w:color="auto"/>
        <w:left w:val="none" w:sz="0" w:space="0" w:color="auto"/>
        <w:bottom w:val="none" w:sz="0" w:space="0" w:color="auto"/>
        <w:right w:val="none" w:sz="0" w:space="0" w:color="auto"/>
      </w:divBdr>
    </w:div>
    <w:div w:id="2072924986">
      <w:bodyDiv w:val="1"/>
      <w:marLeft w:val="0"/>
      <w:marRight w:val="0"/>
      <w:marTop w:val="0"/>
      <w:marBottom w:val="0"/>
      <w:divBdr>
        <w:top w:val="none" w:sz="0" w:space="0" w:color="auto"/>
        <w:left w:val="none" w:sz="0" w:space="0" w:color="auto"/>
        <w:bottom w:val="none" w:sz="0" w:space="0" w:color="auto"/>
        <w:right w:val="none" w:sz="0" w:space="0" w:color="auto"/>
      </w:divBdr>
    </w:div>
    <w:div w:id="2083210509">
      <w:bodyDiv w:val="1"/>
      <w:marLeft w:val="0"/>
      <w:marRight w:val="0"/>
      <w:marTop w:val="0"/>
      <w:marBottom w:val="0"/>
      <w:divBdr>
        <w:top w:val="none" w:sz="0" w:space="0" w:color="auto"/>
        <w:left w:val="none" w:sz="0" w:space="0" w:color="auto"/>
        <w:bottom w:val="none" w:sz="0" w:space="0" w:color="auto"/>
        <w:right w:val="none" w:sz="0" w:space="0" w:color="auto"/>
      </w:divBdr>
    </w:div>
    <w:div w:id="211802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na.freund@animago.com" TargetMode="External"/><Relationship Id="rId13" Type="http://schemas.openxmlformats.org/officeDocument/2006/relationships/hyperlink" Target="http://www.chaosgroup.com" TargetMode="External"/><Relationship Id="rId18" Type="http://schemas.openxmlformats.org/officeDocument/2006/relationships/hyperlink" Target="http://www.quantum.com" TargetMode="External"/><Relationship Id="rId26" Type="http://schemas.openxmlformats.org/officeDocument/2006/relationships/hyperlink" Target="http://www.facebook.com/animagoAWARD" TargetMode="External"/><Relationship Id="rId3" Type="http://schemas.openxmlformats.org/officeDocument/2006/relationships/settings" Target="settings.xml"/><Relationship Id="rId21" Type="http://schemas.openxmlformats.org/officeDocument/2006/relationships/hyperlink" Target="http://www.digitalproduction.com" TargetMode="External"/><Relationship Id="rId34" Type="http://schemas.openxmlformats.org/officeDocument/2006/relationships/theme" Target="theme/theme1.xml"/><Relationship Id="rId7" Type="http://schemas.openxmlformats.org/officeDocument/2006/relationships/hyperlink" Target="mailto:ks@steinbrennermueller.de" TargetMode="External"/><Relationship Id="rId12" Type="http://schemas.openxmlformats.org/officeDocument/2006/relationships/hyperlink" Target="http://www.blackmagicdesign.com" TargetMode="External"/><Relationship Id="rId17" Type="http://schemas.openxmlformats.org/officeDocument/2006/relationships/hyperlink" Target="http://www.pny.eu" TargetMode="External"/><Relationship Id="rId25" Type="http://schemas.openxmlformats.org/officeDocument/2006/relationships/hyperlink" Target="http://www.animago.com/en/ticket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axon.net" TargetMode="External"/><Relationship Id="rId20" Type="http://schemas.openxmlformats.org/officeDocument/2006/relationships/hyperlink" Target="http://www.wacom.com" TargetMode="External"/><Relationship Id="rId29" Type="http://schemas.openxmlformats.org/officeDocument/2006/relationships/hyperlink" Target="https://www.instagram.com/animagoawar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vid.com" TargetMode="External"/><Relationship Id="rId24" Type="http://schemas.openxmlformats.org/officeDocument/2006/relationships/hyperlink" Target="http://www.animago.com/en/press/"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esri.com" TargetMode="External"/><Relationship Id="rId23" Type="http://schemas.openxmlformats.org/officeDocument/2006/relationships/hyperlink" Target="http://www.animago.com/en" TargetMode="External"/><Relationship Id="rId28" Type="http://schemas.openxmlformats.org/officeDocument/2006/relationships/hyperlink" Target="http://www.twitter.com/animagoAWARD" TargetMode="External"/><Relationship Id="rId10" Type="http://schemas.openxmlformats.org/officeDocument/2006/relationships/hyperlink" Target="http://www.autodesk.de/" TargetMode="External"/><Relationship Id="rId19" Type="http://schemas.openxmlformats.org/officeDocument/2006/relationships/hyperlink" Target="http://www.vogelsaenger.d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nimago.com" TargetMode="External"/><Relationship Id="rId14" Type="http://schemas.openxmlformats.org/officeDocument/2006/relationships/hyperlink" Target="http://www.delltechnologies.com" TargetMode="External"/><Relationship Id="rId22" Type="http://schemas.openxmlformats.org/officeDocument/2006/relationships/hyperlink" Target="http://www.detail-business.de/en/" TargetMode="External"/><Relationship Id="rId27" Type="http://schemas.openxmlformats.org/officeDocument/2006/relationships/hyperlink" Target="http://www.youtube.com/animagoAWARD" TargetMode="External"/><Relationship Id="rId30"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972</Words>
  <Characters>6130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redaktion42</Company>
  <LinksUpToDate>false</LinksUpToDate>
  <CharactersWithSpaces>7088</CharactersWithSpaces>
  <SharedDoc>false</SharedDoc>
  <HLinks>
    <vt:vector size="138" baseType="variant">
      <vt:variant>
        <vt:i4>3801129</vt:i4>
      </vt:variant>
      <vt:variant>
        <vt:i4>66</vt:i4>
      </vt:variant>
      <vt:variant>
        <vt:i4>0</vt:i4>
      </vt:variant>
      <vt:variant>
        <vt:i4>5</vt:i4>
      </vt:variant>
      <vt:variant>
        <vt:lpwstr>https://www.instagram.com/animagoaward/</vt:lpwstr>
      </vt:variant>
      <vt:variant>
        <vt:lpwstr/>
      </vt:variant>
      <vt:variant>
        <vt:i4>3997756</vt:i4>
      </vt:variant>
      <vt:variant>
        <vt:i4>63</vt:i4>
      </vt:variant>
      <vt:variant>
        <vt:i4>0</vt:i4>
      </vt:variant>
      <vt:variant>
        <vt:i4>5</vt:i4>
      </vt:variant>
      <vt:variant>
        <vt:lpwstr>http://www.twitter.com/animagoAWARD</vt:lpwstr>
      </vt:variant>
      <vt:variant>
        <vt:lpwstr/>
      </vt:variant>
      <vt:variant>
        <vt:i4>3801123</vt:i4>
      </vt:variant>
      <vt:variant>
        <vt:i4>60</vt:i4>
      </vt:variant>
      <vt:variant>
        <vt:i4>0</vt:i4>
      </vt:variant>
      <vt:variant>
        <vt:i4>5</vt:i4>
      </vt:variant>
      <vt:variant>
        <vt:lpwstr>http://www.youtube.com/animagoAWARD</vt:lpwstr>
      </vt:variant>
      <vt:variant>
        <vt:lpwstr/>
      </vt:variant>
      <vt:variant>
        <vt:i4>5046365</vt:i4>
      </vt:variant>
      <vt:variant>
        <vt:i4>57</vt:i4>
      </vt:variant>
      <vt:variant>
        <vt:i4>0</vt:i4>
      </vt:variant>
      <vt:variant>
        <vt:i4>5</vt:i4>
      </vt:variant>
      <vt:variant>
        <vt:lpwstr>http://www.facebook.com/animagoAWARD</vt:lpwstr>
      </vt:variant>
      <vt:variant>
        <vt:lpwstr/>
      </vt:variant>
      <vt:variant>
        <vt:i4>2228268</vt:i4>
      </vt:variant>
      <vt:variant>
        <vt:i4>54</vt:i4>
      </vt:variant>
      <vt:variant>
        <vt:i4>0</vt:i4>
      </vt:variant>
      <vt:variant>
        <vt:i4>5</vt:i4>
      </vt:variant>
      <vt:variant>
        <vt:lpwstr>http://www.animago.com/tickets</vt:lpwstr>
      </vt:variant>
      <vt:variant>
        <vt:lpwstr/>
      </vt:variant>
      <vt:variant>
        <vt:i4>4522075</vt:i4>
      </vt:variant>
      <vt:variant>
        <vt:i4>51</vt:i4>
      </vt:variant>
      <vt:variant>
        <vt:i4>0</vt:i4>
      </vt:variant>
      <vt:variant>
        <vt:i4>5</vt:i4>
      </vt:variant>
      <vt:variant>
        <vt:lpwstr>http://www.animago.com/presse</vt:lpwstr>
      </vt:variant>
      <vt:variant>
        <vt:lpwstr/>
      </vt:variant>
      <vt:variant>
        <vt:i4>2293877</vt:i4>
      </vt:variant>
      <vt:variant>
        <vt:i4>48</vt:i4>
      </vt:variant>
      <vt:variant>
        <vt:i4>0</vt:i4>
      </vt:variant>
      <vt:variant>
        <vt:i4>5</vt:i4>
      </vt:variant>
      <vt:variant>
        <vt:lpwstr>http://www.animago.com/</vt:lpwstr>
      </vt:variant>
      <vt:variant>
        <vt:lpwstr/>
      </vt:variant>
      <vt:variant>
        <vt:i4>2424869</vt:i4>
      </vt:variant>
      <vt:variant>
        <vt:i4>45</vt:i4>
      </vt:variant>
      <vt:variant>
        <vt:i4>0</vt:i4>
      </vt:variant>
      <vt:variant>
        <vt:i4>5</vt:i4>
      </vt:variant>
      <vt:variant>
        <vt:lpwstr>http://www.detail-business-information.de/</vt:lpwstr>
      </vt:variant>
      <vt:variant>
        <vt:lpwstr/>
      </vt:variant>
      <vt:variant>
        <vt:i4>4980737</vt:i4>
      </vt:variant>
      <vt:variant>
        <vt:i4>42</vt:i4>
      </vt:variant>
      <vt:variant>
        <vt:i4>0</vt:i4>
      </vt:variant>
      <vt:variant>
        <vt:i4>5</vt:i4>
      </vt:variant>
      <vt:variant>
        <vt:lpwstr>http://www.digitalproduction.com/</vt:lpwstr>
      </vt:variant>
      <vt:variant>
        <vt:lpwstr/>
      </vt:variant>
      <vt:variant>
        <vt:i4>6029343</vt:i4>
      </vt:variant>
      <vt:variant>
        <vt:i4>39</vt:i4>
      </vt:variant>
      <vt:variant>
        <vt:i4>0</vt:i4>
      </vt:variant>
      <vt:variant>
        <vt:i4>5</vt:i4>
      </vt:variant>
      <vt:variant>
        <vt:lpwstr>http://www.wacom.com/</vt:lpwstr>
      </vt:variant>
      <vt:variant>
        <vt:lpwstr/>
      </vt:variant>
      <vt:variant>
        <vt:i4>7798845</vt:i4>
      </vt:variant>
      <vt:variant>
        <vt:i4>36</vt:i4>
      </vt:variant>
      <vt:variant>
        <vt:i4>0</vt:i4>
      </vt:variant>
      <vt:variant>
        <vt:i4>5</vt:i4>
      </vt:variant>
      <vt:variant>
        <vt:lpwstr>http://www.vogelsaenger.de/</vt:lpwstr>
      </vt:variant>
      <vt:variant>
        <vt:lpwstr/>
      </vt:variant>
      <vt:variant>
        <vt:i4>6094865</vt:i4>
      </vt:variant>
      <vt:variant>
        <vt:i4>33</vt:i4>
      </vt:variant>
      <vt:variant>
        <vt:i4>0</vt:i4>
      </vt:variant>
      <vt:variant>
        <vt:i4>5</vt:i4>
      </vt:variant>
      <vt:variant>
        <vt:lpwstr>http://www.nec-display-solutions.com/</vt:lpwstr>
      </vt:variant>
      <vt:variant>
        <vt:lpwstr/>
      </vt:variant>
      <vt:variant>
        <vt:i4>6815845</vt:i4>
      </vt:variant>
      <vt:variant>
        <vt:i4>30</vt:i4>
      </vt:variant>
      <vt:variant>
        <vt:i4>0</vt:i4>
      </vt:variant>
      <vt:variant>
        <vt:i4>5</vt:i4>
      </vt:variant>
      <vt:variant>
        <vt:lpwstr>http://www.pny.eu/</vt:lpwstr>
      </vt:variant>
      <vt:variant>
        <vt:lpwstr/>
      </vt:variant>
      <vt:variant>
        <vt:i4>4849685</vt:i4>
      </vt:variant>
      <vt:variant>
        <vt:i4>27</vt:i4>
      </vt:variant>
      <vt:variant>
        <vt:i4>0</vt:i4>
      </vt:variant>
      <vt:variant>
        <vt:i4>5</vt:i4>
      </vt:variant>
      <vt:variant>
        <vt:lpwstr>http://www.maxon.net/</vt:lpwstr>
      </vt:variant>
      <vt:variant>
        <vt:lpwstr/>
      </vt:variant>
      <vt:variant>
        <vt:i4>5374020</vt:i4>
      </vt:variant>
      <vt:variant>
        <vt:i4>24</vt:i4>
      </vt:variant>
      <vt:variant>
        <vt:i4>0</vt:i4>
      </vt:variant>
      <vt:variant>
        <vt:i4>5</vt:i4>
      </vt:variant>
      <vt:variant>
        <vt:lpwstr>http://www.esri.com/</vt:lpwstr>
      </vt:variant>
      <vt:variant>
        <vt:lpwstr/>
      </vt:variant>
      <vt:variant>
        <vt:i4>5898304</vt:i4>
      </vt:variant>
      <vt:variant>
        <vt:i4>21</vt:i4>
      </vt:variant>
      <vt:variant>
        <vt:i4>0</vt:i4>
      </vt:variant>
      <vt:variant>
        <vt:i4>5</vt:i4>
      </vt:variant>
      <vt:variant>
        <vt:lpwstr>http://www.delltechnologies.com/</vt:lpwstr>
      </vt:variant>
      <vt:variant>
        <vt:lpwstr/>
      </vt:variant>
      <vt:variant>
        <vt:i4>3342369</vt:i4>
      </vt:variant>
      <vt:variant>
        <vt:i4>18</vt:i4>
      </vt:variant>
      <vt:variant>
        <vt:i4>0</vt:i4>
      </vt:variant>
      <vt:variant>
        <vt:i4>5</vt:i4>
      </vt:variant>
      <vt:variant>
        <vt:lpwstr>http://www.chaosgroup.com/</vt:lpwstr>
      </vt:variant>
      <vt:variant>
        <vt:lpwstr/>
      </vt:variant>
      <vt:variant>
        <vt:i4>5046348</vt:i4>
      </vt:variant>
      <vt:variant>
        <vt:i4>15</vt:i4>
      </vt:variant>
      <vt:variant>
        <vt:i4>0</vt:i4>
      </vt:variant>
      <vt:variant>
        <vt:i4>5</vt:i4>
      </vt:variant>
      <vt:variant>
        <vt:lpwstr>http://www.avid.com/</vt:lpwstr>
      </vt:variant>
      <vt:variant>
        <vt:lpwstr/>
      </vt:variant>
      <vt:variant>
        <vt:i4>6422560</vt:i4>
      </vt:variant>
      <vt:variant>
        <vt:i4>12</vt:i4>
      </vt:variant>
      <vt:variant>
        <vt:i4>0</vt:i4>
      </vt:variant>
      <vt:variant>
        <vt:i4>5</vt:i4>
      </vt:variant>
      <vt:variant>
        <vt:lpwstr>http://www.autodesk.de/</vt:lpwstr>
      </vt:variant>
      <vt:variant>
        <vt:lpwstr/>
      </vt:variant>
      <vt:variant>
        <vt:i4>2293877</vt:i4>
      </vt:variant>
      <vt:variant>
        <vt:i4>9</vt:i4>
      </vt:variant>
      <vt:variant>
        <vt:i4>0</vt:i4>
      </vt:variant>
      <vt:variant>
        <vt:i4>5</vt:i4>
      </vt:variant>
      <vt:variant>
        <vt:lpwstr>http://www.animago.com/</vt:lpwstr>
      </vt:variant>
      <vt:variant>
        <vt:lpwstr/>
      </vt:variant>
      <vt:variant>
        <vt:i4>7798881</vt:i4>
      </vt:variant>
      <vt:variant>
        <vt:i4>6</vt:i4>
      </vt:variant>
      <vt:variant>
        <vt:i4>0</vt:i4>
      </vt:variant>
      <vt:variant>
        <vt:i4>5</vt:i4>
      </vt:variant>
      <vt:variant>
        <vt:lpwstr>http://www.steinbrennermueller.de/</vt:lpwstr>
      </vt:variant>
      <vt:variant>
        <vt:lpwstr/>
      </vt:variant>
      <vt:variant>
        <vt:i4>2293826</vt:i4>
      </vt:variant>
      <vt:variant>
        <vt:i4>3</vt:i4>
      </vt:variant>
      <vt:variant>
        <vt:i4>0</vt:i4>
      </vt:variant>
      <vt:variant>
        <vt:i4>5</vt:i4>
      </vt:variant>
      <vt:variant>
        <vt:lpwstr>mailto:jana.freund@animago.com</vt:lpwstr>
      </vt:variant>
      <vt:variant>
        <vt:lpwstr/>
      </vt:variant>
      <vt:variant>
        <vt:i4>7864394</vt:i4>
      </vt:variant>
      <vt:variant>
        <vt:i4>0</vt:i4>
      </vt:variant>
      <vt:variant>
        <vt:i4>0</vt:i4>
      </vt:variant>
      <vt:variant>
        <vt:i4>5</vt:i4>
      </vt:variant>
      <vt:variant>
        <vt:lpwstr>mailto:ks@steinbrennermueller.de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Hagedorn</dc:creator>
  <cp:lastModifiedBy>Hagedorn</cp:lastModifiedBy>
  <cp:revision>6</cp:revision>
  <cp:lastPrinted>2016-08-23T17:41:00Z</cp:lastPrinted>
  <dcterms:created xsi:type="dcterms:W3CDTF">2017-07-31T03:12:00Z</dcterms:created>
  <dcterms:modified xsi:type="dcterms:W3CDTF">2017-08-10T18:24:00Z</dcterms:modified>
</cp:coreProperties>
</file>